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1D7E" w14:textId="43123506" w:rsidR="00700C68" w:rsidRDefault="00C362BF" w:rsidP="000A0EDB">
      <w:pPr>
        <w:shd w:val="clear" w:color="auto" w:fill="000000" w:themeFill="text1"/>
        <w:rPr>
          <w:rFonts w:ascii="Century Gothic" w:hAnsi="Century Gothic"/>
          <w:sz w:val="36"/>
          <w:szCs w:val="36"/>
          <w:shd w:val="clear" w:color="auto" w:fill="000000" w:themeFill="text1"/>
        </w:rPr>
      </w:pPr>
      <w:r>
        <w:rPr>
          <w:noProof/>
          <w:sz w:val="52"/>
          <w:szCs w:val="52"/>
        </w:rPr>
        <w:drawing>
          <wp:anchor distT="0" distB="0" distL="114300" distR="114300" simplePos="0" relativeHeight="251658240" behindDoc="0" locked="0" layoutInCell="1" allowOverlap="1" wp14:anchorId="035DE433" wp14:editId="139B64FE">
            <wp:simplePos x="0" y="0"/>
            <wp:positionH relativeFrom="column">
              <wp:posOffset>4243705</wp:posOffset>
            </wp:positionH>
            <wp:positionV relativeFrom="paragraph">
              <wp:posOffset>-629285</wp:posOffset>
            </wp:positionV>
            <wp:extent cx="1847850" cy="6286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628650"/>
                    </a:xfrm>
                    <a:prstGeom prst="rect">
                      <a:avLst/>
                    </a:prstGeom>
                    <a:noFill/>
                  </pic:spPr>
                </pic:pic>
              </a:graphicData>
            </a:graphic>
            <wp14:sizeRelH relativeFrom="page">
              <wp14:pctWidth>0</wp14:pctWidth>
            </wp14:sizeRelH>
            <wp14:sizeRelV relativeFrom="page">
              <wp14:pctHeight>0</wp14:pctHeight>
            </wp14:sizeRelV>
          </wp:anchor>
        </w:drawing>
      </w:r>
    </w:p>
    <w:p w14:paraId="77F74F5F" w14:textId="7B428C6D" w:rsidR="00C91E1A" w:rsidRDefault="000A0EDB" w:rsidP="000A0EDB">
      <w:pPr>
        <w:shd w:val="clear" w:color="auto" w:fill="000000" w:themeFill="text1"/>
        <w:rPr>
          <w:rFonts w:ascii="Ravie" w:hAnsi="Ravie"/>
          <w:sz w:val="52"/>
          <w:szCs w:val="52"/>
        </w:rPr>
      </w:pPr>
      <w:r w:rsidRPr="000A0EDB">
        <w:rPr>
          <w:rFonts w:ascii="Century Gothic" w:hAnsi="Century Gothic"/>
          <w:sz w:val="36"/>
          <w:szCs w:val="36"/>
          <w:shd w:val="clear" w:color="auto" w:fill="000000" w:themeFill="text1"/>
        </w:rPr>
        <w:t>Kwaliteitskaart</w:t>
      </w:r>
      <w:r w:rsidRPr="000A0EDB">
        <w:rPr>
          <w:rFonts w:ascii="Century Gothic" w:hAnsi="Century Gothic"/>
          <w:sz w:val="36"/>
          <w:szCs w:val="36"/>
        </w:rPr>
        <w:t xml:space="preserve"> </w:t>
      </w:r>
      <w:r>
        <w:rPr>
          <w:rFonts w:ascii="Century Gothic" w:hAnsi="Century Gothic"/>
          <w:sz w:val="36"/>
          <w:szCs w:val="36"/>
        </w:rPr>
        <w:t xml:space="preserve">  </w:t>
      </w:r>
      <w:r w:rsidRPr="000A0EDB">
        <w:rPr>
          <w:rFonts w:ascii="Modern Love Grunge" w:hAnsi="Modern Love Grunge"/>
          <w:sz w:val="52"/>
          <w:szCs w:val="52"/>
        </w:rPr>
        <w:t>C</w:t>
      </w:r>
      <w:r w:rsidRPr="000A0EDB">
        <w:rPr>
          <w:sz w:val="52"/>
          <w:szCs w:val="52"/>
        </w:rPr>
        <w:t>u</w:t>
      </w:r>
      <w:r w:rsidRPr="000A0EDB">
        <w:rPr>
          <w:rFonts w:ascii="Modern Love Caps" w:hAnsi="Modern Love Caps"/>
          <w:sz w:val="52"/>
          <w:szCs w:val="52"/>
        </w:rPr>
        <w:t>l</w:t>
      </w:r>
      <w:r w:rsidRPr="000A0EDB">
        <w:rPr>
          <w:rFonts w:ascii="Segoe UI Black" w:hAnsi="Segoe UI Black"/>
          <w:sz w:val="52"/>
          <w:szCs w:val="52"/>
        </w:rPr>
        <w:t>t</w:t>
      </w:r>
      <w:r w:rsidRPr="000A0EDB">
        <w:rPr>
          <w:rFonts w:ascii="Algerian" w:hAnsi="Algerian"/>
          <w:sz w:val="52"/>
          <w:szCs w:val="52"/>
        </w:rPr>
        <w:t>u</w:t>
      </w:r>
      <w:r w:rsidRPr="000A0EDB">
        <w:rPr>
          <w:rFonts w:ascii="Century Gothic" w:hAnsi="Century Gothic"/>
          <w:sz w:val="52"/>
          <w:szCs w:val="52"/>
        </w:rPr>
        <w:t>u</w:t>
      </w:r>
      <w:r w:rsidRPr="000A0EDB">
        <w:rPr>
          <w:rFonts w:ascii="Bernard MT Condensed" w:hAnsi="Bernard MT Condensed"/>
          <w:sz w:val="52"/>
          <w:szCs w:val="52"/>
        </w:rPr>
        <w:t>r</w:t>
      </w:r>
      <w:r w:rsidRPr="000A0EDB">
        <w:rPr>
          <w:rFonts w:ascii="Castellar" w:hAnsi="Castellar"/>
          <w:sz w:val="52"/>
          <w:szCs w:val="52"/>
        </w:rPr>
        <w:t>o</w:t>
      </w:r>
      <w:r w:rsidRPr="000A0EDB">
        <w:rPr>
          <w:rFonts w:ascii="Modern Love Caps" w:hAnsi="Modern Love Caps"/>
          <w:sz w:val="52"/>
          <w:szCs w:val="52"/>
        </w:rPr>
        <w:t>n</w:t>
      </w:r>
      <w:r w:rsidRPr="000A0EDB">
        <w:rPr>
          <w:rFonts w:ascii="Century Gothic" w:hAnsi="Century Gothic"/>
          <w:sz w:val="52"/>
          <w:szCs w:val="52"/>
        </w:rPr>
        <w:t>d</w:t>
      </w:r>
      <w:r w:rsidRPr="000A0EDB">
        <w:rPr>
          <w:rFonts w:ascii="Algerian" w:hAnsi="Algerian"/>
          <w:sz w:val="52"/>
          <w:szCs w:val="52"/>
        </w:rPr>
        <w:t>e</w:t>
      </w:r>
      <w:r w:rsidRPr="000A0EDB">
        <w:rPr>
          <w:rFonts w:ascii="Ravie" w:hAnsi="Ravie"/>
          <w:sz w:val="52"/>
          <w:szCs w:val="52"/>
        </w:rPr>
        <w:t>r</w:t>
      </w:r>
      <w:r w:rsidRPr="000A0EDB">
        <w:rPr>
          <w:rFonts w:ascii="Century Gothic" w:hAnsi="Century Gothic"/>
          <w:sz w:val="52"/>
          <w:szCs w:val="52"/>
        </w:rPr>
        <w:t>w</w:t>
      </w:r>
      <w:r w:rsidRPr="000A0EDB">
        <w:rPr>
          <w:rFonts w:ascii="Modern Love Grunge" w:hAnsi="Modern Love Grunge"/>
          <w:sz w:val="52"/>
          <w:szCs w:val="52"/>
        </w:rPr>
        <w:t>ij</w:t>
      </w:r>
      <w:r w:rsidRPr="000A0EDB">
        <w:rPr>
          <w:rFonts w:ascii="Ravie" w:hAnsi="Ravie"/>
          <w:sz w:val="52"/>
          <w:szCs w:val="52"/>
        </w:rPr>
        <w:t>s</w:t>
      </w:r>
    </w:p>
    <w:p w14:paraId="0F499F05" w14:textId="77777777" w:rsidR="00737C79" w:rsidRDefault="00737C79" w:rsidP="00F13C2C">
      <w:pPr>
        <w:rPr>
          <w:rFonts w:ascii="Trebuchet MS" w:hAnsi="Trebuchet MS"/>
          <w:b/>
          <w:bCs/>
          <w:sz w:val="20"/>
          <w:szCs w:val="20"/>
        </w:rPr>
        <w:sectPr w:rsidR="00737C79">
          <w:pgSz w:w="11906" w:h="16838"/>
          <w:pgMar w:top="1417" w:right="1417" w:bottom="1417" w:left="1417" w:header="708" w:footer="708" w:gutter="0"/>
          <w:cols w:space="708"/>
          <w:docGrid w:linePitch="360"/>
        </w:sectPr>
      </w:pPr>
    </w:p>
    <w:p w14:paraId="5B1A2FF0" w14:textId="77777777" w:rsidR="00140723" w:rsidRPr="00897792" w:rsidRDefault="000A0EDB" w:rsidP="00F13C2C">
      <w:pPr>
        <w:rPr>
          <w:rFonts w:ascii="Calibri" w:hAnsi="Calibri" w:cs="Calibri"/>
          <w:shd w:val="clear" w:color="auto" w:fill="FFF2CC" w:themeFill="accent4" w:themeFillTint="33"/>
        </w:rPr>
      </w:pPr>
      <w:r w:rsidRPr="00897792">
        <w:rPr>
          <w:rFonts w:ascii="Calibri" w:hAnsi="Calibri" w:cs="Calibri"/>
          <w:b/>
          <w:bCs/>
          <w:sz w:val="20"/>
          <w:szCs w:val="20"/>
          <w:shd w:val="clear" w:color="auto" w:fill="000000" w:themeFill="text1"/>
        </w:rPr>
        <w:t>Wat is Cultuur en onze visie op Cultuur?</w:t>
      </w:r>
      <w:r w:rsidR="00541555" w:rsidRPr="00897792">
        <w:rPr>
          <w:rFonts w:ascii="Calibri" w:hAnsi="Calibri" w:cs="Calibri"/>
          <w:sz w:val="20"/>
          <w:szCs w:val="20"/>
        </w:rPr>
        <w:br/>
      </w:r>
      <w:r w:rsidR="00541555" w:rsidRPr="00897792">
        <w:rPr>
          <w:rFonts w:ascii="Calibri" w:hAnsi="Calibri" w:cs="Calibri"/>
          <w:shd w:val="clear" w:color="auto" w:fill="FFF2CC" w:themeFill="accent4" w:themeFillTint="33"/>
        </w:rPr>
        <w:t>“Cultuur is het proces van denken en doen waarbij mensen hun persoonlijke of het collectieve geheugen inzetten om de wereld om hen heen vorm te geven of te begrijpen” (van Heusden, 2010)</w:t>
      </w:r>
    </w:p>
    <w:p w14:paraId="708EC57B" w14:textId="08892DF6" w:rsidR="00737C79" w:rsidRPr="00897792" w:rsidRDefault="00320180" w:rsidP="00F13C2C">
      <w:pPr>
        <w:rPr>
          <w:rFonts w:ascii="Calibri" w:hAnsi="Calibri" w:cs="Calibri"/>
        </w:rPr>
      </w:pPr>
      <w:r w:rsidRPr="00897792">
        <w:rPr>
          <w:rFonts w:ascii="Calibri" w:hAnsi="Calibri" w:cs="Calibri"/>
        </w:rPr>
        <w:t>Op SALTO-school De St@rtbaan komt het talent en gevoel van onze kinderen tot uiting in de kunst- en cultuureducatie</w:t>
      </w:r>
      <w:r w:rsidR="009E43F4" w:rsidRPr="00897792">
        <w:rPr>
          <w:rFonts w:ascii="Calibri" w:hAnsi="Calibri" w:cs="Calibri"/>
        </w:rPr>
        <w:t>,</w:t>
      </w:r>
      <w:r w:rsidRPr="00897792">
        <w:rPr>
          <w:rFonts w:ascii="Calibri" w:hAnsi="Calibri" w:cs="Calibri"/>
        </w:rPr>
        <w:t xml:space="preserve"> waar creatief handelen en denken centraal staat. </w:t>
      </w:r>
      <w:r w:rsidR="00F37BE7" w:rsidRPr="00897792">
        <w:rPr>
          <w:rFonts w:ascii="Calibri" w:hAnsi="Calibri" w:cs="Calibri"/>
        </w:rPr>
        <w:t>Onze leerlingen dienen ermee kennis te maken omdat we ons geen ontwikkeling van jonge mensen kunnen voorstellen zonder kennismaking met cultuuruitingen, zowel actuele als historische. Cultuur</w:t>
      </w:r>
      <w:r w:rsidRPr="00897792">
        <w:rPr>
          <w:rFonts w:ascii="Calibri" w:hAnsi="Calibri" w:cs="Calibri"/>
        </w:rPr>
        <w:t xml:space="preserve">educatie draagt bij aan een beter en rijker leerklimaat, omdat </w:t>
      </w:r>
      <w:r w:rsidR="009E43F4" w:rsidRPr="00897792">
        <w:rPr>
          <w:rFonts w:ascii="Calibri" w:hAnsi="Calibri" w:cs="Calibri"/>
        </w:rPr>
        <w:t xml:space="preserve">het </w:t>
      </w:r>
      <w:r w:rsidRPr="00897792">
        <w:rPr>
          <w:rFonts w:ascii="Calibri" w:hAnsi="Calibri" w:cs="Calibri"/>
        </w:rPr>
        <w:t xml:space="preserve">talent </w:t>
      </w:r>
      <w:r w:rsidR="009E43F4" w:rsidRPr="00897792">
        <w:rPr>
          <w:rFonts w:ascii="Calibri" w:hAnsi="Calibri" w:cs="Calibri"/>
        </w:rPr>
        <w:t>van kinderen ontwikkeld wordt</w:t>
      </w:r>
      <w:r w:rsidR="002734DB" w:rsidRPr="00897792">
        <w:rPr>
          <w:rFonts w:ascii="Calibri" w:hAnsi="Calibri" w:cs="Calibri"/>
        </w:rPr>
        <w:t xml:space="preserve"> en</w:t>
      </w:r>
      <w:r w:rsidR="009E43F4" w:rsidRPr="00897792">
        <w:rPr>
          <w:rFonts w:ascii="Calibri" w:hAnsi="Calibri" w:cs="Calibri"/>
        </w:rPr>
        <w:t xml:space="preserve"> </w:t>
      </w:r>
      <w:r w:rsidRPr="00897792">
        <w:rPr>
          <w:rFonts w:ascii="Calibri" w:hAnsi="Calibri" w:cs="Calibri"/>
        </w:rPr>
        <w:t>onze kinderen aan bredere competentie</w:t>
      </w:r>
      <w:r w:rsidR="002734DB" w:rsidRPr="00897792">
        <w:rPr>
          <w:rFonts w:ascii="Calibri" w:hAnsi="Calibri" w:cs="Calibri"/>
        </w:rPr>
        <w:t>s</w:t>
      </w:r>
      <w:r w:rsidRPr="00897792">
        <w:rPr>
          <w:rFonts w:ascii="Calibri" w:hAnsi="Calibri" w:cs="Calibri"/>
        </w:rPr>
        <w:t xml:space="preserve"> werken</w:t>
      </w:r>
      <w:r w:rsidR="002734DB" w:rsidRPr="00897792">
        <w:rPr>
          <w:rFonts w:ascii="Calibri" w:hAnsi="Calibri" w:cs="Calibri"/>
        </w:rPr>
        <w:t>. Hun</w:t>
      </w:r>
      <w:r w:rsidRPr="00897792">
        <w:rPr>
          <w:rFonts w:ascii="Calibri" w:hAnsi="Calibri" w:cs="Calibri"/>
        </w:rPr>
        <w:t xml:space="preserve"> cultureel bewustzijn</w:t>
      </w:r>
      <w:r w:rsidR="002734DB" w:rsidRPr="00897792">
        <w:rPr>
          <w:rFonts w:ascii="Calibri" w:hAnsi="Calibri" w:cs="Calibri"/>
        </w:rPr>
        <w:t xml:space="preserve"> wordt gestimuleerd en d</w:t>
      </w:r>
      <w:r w:rsidRPr="00897792">
        <w:rPr>
          <w:rFonts w:ascii="Calibri" w:hAnsi="Calibri" w:cs="Calibri"/>
        </w:rPr>
        <w:t>e eigenheid wordt gevoed. Er wordt structureel tijd en aandacht geschonken aan projectmatig werken en creatieve vakken. De focus ligt op het proces waarbij onze kinderen zelfreflectie toepassen, contextueel denken en oplossingsgericht handelen. De nieuwsgierigheid wordt aangewakkerd en begrip ontstaat voor verschillende meningen en opvattingen. Onze kunst- en cultuureducatie is ook zichtbaar in de wijk waar de ouders en de verdere omgeving bij betrokken worden middels het kunstproject. Er is een nauwe samenwerking met culturele instellingen uit de omgeving waarbij de link direct zichtbaar is met de schoolpraktijk en de maatschappij buiten de school.</w:t>
      </w:r>
    </w:p>
    <w:p w14:paraId="66C92B1F" w14:textId="258814B2" w:rsidR="00F13C2C" w:rsidRPr="00897792" w:rsidRDefault="00F13C2C" w:rsidP="00125EA0">
      <w:pPr>
        <w:shd w:val="clear" w:color="auto" w:fill="000000" w:themeFill="text1"/>
        <w:rPr>
          <w:rFonts w:ascii="Calibri" w:hAnsi="Calibri" w:cs="Calibri"/>
          <w:b/>
          <w:bCs/>
          <w:u w:val="single"/>
        </w:rPr>
      </w:pPr>
      <w:r w:rsidRPr="00897792">
        <w:rPr>
          <w:rFonts w:ascii="Calibri" w:hAnsi="Calibri" w:cs="Calibri"/>
          <w:b/>
          <w:bCs/>
        </w:rPr>
        <w:t>Goed cultuuronderwijs:</w:t>
      </w:r>
    </w:p>
    <w:p w14:paraId="203FED59" w14:textId="5B607839" w:rsidR="00F13C2C" w:rsidRPr="00897792" w:rsidRDefault="00F13C2C" w:rsidP="00F13C2C">
      <w:pPr>
        <w:pStyle w:val="Lijstalinea"/>
        <w:numPr>
          <w:ilvl w:val="0"/>
          <w:numId w:val="2"/>
        </w:numPr>
        <w:spacing w:after="200" w:line="276" w:lineRule="auto"/>
        <w:rPr>
          <w:rFonts w:ascii="Calibri" w:hAnsi="Calibri" w:cs="Calibri"/>
        </w:rPr>
      </w:pPr>
      <w:r w:rsidRPr="00897792">
        <w:rPr>
          <w:rFonts w:ascii="Calibri" w:hAnsi="Calibri" w:cs="Calibri"/>
        </w:rPr>
        <w:t xml:space="preserve">Bevordert </w:t>
      </w:r>
      <w:r w:rsidR="00F37BE7" w:rsidRPr="00897792">
        <w:rPr>
          <w:rFonts w:ascii="Calibri" w:hAnsi="Calibri" w:cs="Calibri"/>
        </w:rPr>
        <w:t>c</w:t>
      </w:r>
      <w:r w:rsidRPr="00897792">
        <w:rPr>
          <w:rFonts w:ascii="Calibri" w:hAnsi="Calibri" w:cs="Calibri"/>
        </w:rPr>
        <w:t>ultureel bewustzijn van onze leerlingen.</w:t>
      </w:r>
    </w:p>
    <w:p w14:paraId="01374178" w14:textId="701469F7" w:rsidR="00F13C2C" w:rsidRPr="00897792" w:rsidRDefault="00F13C2C" w:rsidP="00F13C2C">
      <w:pPr>
        <w:pStyle w:val="Lijstalinea"/>
        <w:numPr>
          <w:ilvl w:val="0"/>
          <w:numId w:val="2"/>
        </w:numPr>
        <w:spacing w:after="200" w:line="276" w:lineRule="auto"/>
        <w:rPr>
          <w:rFonts w:ascii="Calibri" w:hAnsi="Calibri" w:cs="Calibri"/>
        </w:rPr>
      </w:pPr>
      <w:r w:rsidRPr="00897792">
        <w:rPr>
          <w:rFonts w:ascii="Calibri" w:hAnsi="Calibri" w:cs="Calibri"/>
        </w:rPr>
        <w:t xml:space="preserve">Verloopt via drie pijlers: </w:t>
      </w:r>
      <w:r w:rsidR="00F37BE7" w:rsidRPr="00897792">
        <w:rPr>
          <w:rFonts w:ascii="Calibri" w:hAnsi="Calibri" w:cs="Calibri"/>
        </w:rPr>
        <w:t>o</w:t>
      </w:r>
      <w:r w:rsidR="00737C79" w:rsidRPr="00897792">
        <w:rPr>
          <w:rFonts w:ascii="Calibri" w:hAnsi="Calibri" w:cs="Calibri"/>
        </w:rPr>
        <w:t xml:space="preserve">nderwerp, cognitieve basisvaardigheden en </w:t>
      </w:r>
      <w:r w:rsidR="00F37BE7" w:rsidRPr="00897792">
        <w:rPr>
          <w:rFonts w:ascii="Calibri" w:hAnsi="Calibri" w:cs="Calibri"/>
        </w:rPr>
        <w:t>m</w:t>
      </w:r>
      <w:r w:rsidR="00737C79" w:rsidRPr="00897792">
        <w:rPr>
          <w:rFonts w:ascii="Calibri" w:hAnsi="Calibri" w:cs="Calibri"/>
        </w:rPr>
        <w:t>edia.</w:t>
      </w:r>
    </w:p>
    <w:p w14:paraId="4E882332" w14:textId="3F6BA905" w:rsidR="00F13C2C" w:rsidRPr="00897792" w:rsidRDefault="00F13C2C" w:rsidP="00F13C2C">
      <w:pPr>
        <w:pStyle w:val="Lijstalinea"/>
        <w:numPr>
          <w:ilvl w:val="0"/>
          <w:numId w:val="2"/>
        </w:numPr>
        <w:spacing w:after="200" w:line="276" w:lineRule="auto"/>
        <w:rPr>
          <w:rFonts w:ascii="Calibri" w:hAnsi="Calibri" w:cs="Calibri"/>
        </w:rPr>
      </w:pPr>
      <w:r w:rsidRPr="00897792">
        <w:rPr>
          <w:rFonts w:ascii="Calibri" w:hAnsi="Calibri" w:cs="Calibri"/>
        </w:rPr>
        <w:t>Biedt ruimte voor eigen initiatief</w:t>
      </w:r>
    </w:p>
    <w:p w14:paraId="57BB1452" w14:textId="77777777" w:rsidR="00F13C2C" w:rsidRPr="00897792" w:rsidRDefault="00F13C2C" w:rsidP="00F13C2C">
      <w:pPr>
        <w:pStyle w:val="Lijstalinea"/>
        <w:numPr>
          <w:ilvl w:val="0"/>
          <w:numId w:val="2"/>
        </w:numPr>
        <w:spacing w:after="200" w:line="276" w:lineRule="auto"/>
        <w:rPr>
          <w:rFonts w:ascii="Calibri" w:hAnsi="Calibri" w:cs="Calibri"/>
        </w:rPr>
      </w:pPr>
      <w:r w:rsidRPr="00897792">
        <w:rPr>
          <w:rFonts w:ascii="Calibri" w:hAnsi="Calibri" w:cs="Calibri"/>
        </w:rPr>
        <w:t>Reikt inspiratie uit vele culturen aan</w:t>
      </w:r>
    </w:p>
    <w:p w14:paraId="3F0781DA" w14:textId="77777777" w:rsidR="00F13C2C" w:rsidRPr="00897792" w:rsidRDefault="00F13C2C" w:rsidP="00F13C2C">
      <w:pPr>
        <w:pStyle w:val="Lijstalinea"/>
        <w:numPr>
          <w:ilvl w:val="0"/>
          <w:numId w:val="2"/>
        </w:numPr>
        <w:spacing w:after="200" w:line="276" w:lineRule="auto"/>
        <w:rPr>
          <w:rFonts w:ascii="Calibri" w:hAnsi="Calibri" w:cs="Calibri"/>
        </w:rPr>
      </w:pPr>
      <w:r w:rsidRPr="00897792">
        <w:rPr>
          <w:rFonts w:ascii="Calibri" w:hAnsi="Calibri" w:cs="Calibri"/>
        </w:rPr>
        <w:t xml:space="preserve">Doet een beroep op meerdere intelligenties </w:t>
      </w:r>
    </w:p>
    <w:p w14:paraId="1E0D6FE6" w14:textId="26B25E89" w:rsidR="00F13C2C" w:rsidRPr="00897792" w:rsidRDefault="00F13C2C" w:rsidP="00F13C2C">
      <w:pPr>
        <w:pStyle w:val="Lijstalinea"/>
        <w:numPr>
          <w:ilvl w:val="0"/>
          <w:numId w:val="2"/>
        </w:numPr>
        <w:spacing w:after="200" w:line="276" w:lineRule="auto"/>
        <w:rPr>
          <w:rFonts w:ascii="Calibri" w:hAnsi="Calibri" w:cs="Calibri"/>
        </w:rPr>
      </w:pPr>
      <w:r w:rsidRPr="00897792">
        <w:rPr>
          <w:rFonts w:ascii="Calibri" w:hAnsi="Calibri" w:cs="Calibri"/>
        </w:rPr>
        <w:t>Draagt bij aan een rijker, beter leerklimaat</w:t>
      </w:r>
    </w:p>
    <w:p w14:paraId="048A8D05" w14:textId="77777777" w:rsidR="00F13C2C" w:rsidRPr="00897792" w:rsidRDefault="00F13C2C" w:rsidP="00F13C2C">
      <w:pPr>
        <w:pStyle w:val="Lijstalinea"/>
        <w:numPr>
          <w:ilvl w:val="0"/>
          <w:numId w:val="2"/>
        </w:numPr>
        <w:spacing w:after="200" w:line="276" w:lineRule="auto"/>
        <w:rPr>
          <w:rFonts w:ascii="Calibri" w:hAnsi="Calibri" w:cs="Calibri"/>
        </w:rPr>
      </w:pPr>
      <w:r w:rsidRPr="00897792">
        <w:rPr>
          <w:rFonts w:ascii="Calibri" w:hAnsi="Calibri" w:cs="Calibri"/>
        </w:rPr>
        <w:t>Geeft betekenis aan leren: het “authentiek leren”: leren lukt alleen als ’t betekenisvol is.</w:t>
      </w:r>
    </w:p>
    <w:p w14:paraId="6CF85FC9" w14:textId="198B4AF2" w:rsidR="00737C79" w:rsidRPr="00897792" w:rsidRDefault="00F13C2C" w:rsidP="00737C79">
      <w:pPr>
        <w:pStyle w:val="Lijstalinea"/>
        <w:numPr>
          <w:ilvl w:val="0"/>
          <w:numId w:val="2"/>
        </w:numPr>
        <w:spacing w:after="200" w:line="276" w:lineRule="auto"/>
        <w:rPr>
          <w:rFonts w:ascii="Calibri" w:hAnsi="Calibri" w:cs="Calibri"/>
        </w:rPr>
      </w:pPr>
      <w:r w:rsidRPr="00897792">
        <w:rPr>
          <w:rFonts w:ascii="Calibri" w:hAnsi="Calibri" w:cs="Calibri"/>
        </w:rPr>
        <w:t>Draagt bij aan het verwerven van sociale competenties, de basis van ons onderwijs: Deze competenties stellen onze leerlingen in staat stellen om met verschijnselen en situaties om te gaan die ingewikkeld, meerduidig, metaforisch en emotioneel geladen zijn. Dergelijke competenties kan een leerling bij uitstek verwerven via cultuureducatie, omdat het van oudsher kerncompetenties zijn op het gebied van kunst en cultuur.</w:t>
      </w:r>
    </w:p>
    <w:p w14:paraId="6E4BB4F4" w14:textId="0E252AC8" w:rsidR="00A2761A" w:rsidRDefault="00737C79" w:rsidP="000A0EDB">
      <w:pPr>
        <w:shd w:val="clear" w:color="auto" w:fill="FFFFFF" w:themeFill="background1"/>
        <w:rPr>
          <w:rFonts w:ascii="Calibri" w:hAnsi="Calibri" w:cs="Calibri"/>
        </w:rPr>
      </w:pPr>
      <w:r w:rsidRPr="00897792">
        <w:rPr>
          <w:rFonts w:ascii="Calibri" w:hAnsi="Calibri" w:cs="Calibri"/>
          <w:b/>
          <w:bCs/>
          <w:shd w:val="clear" w:color="auto" w:fill="000000" w:themeFill="text1"/>
        </w:rPr>
        <w:t>Creativiteit:</w:t>
      </w:r>
      <w:r w:rsidRPr="00897792">
        <w:rPr>
          <w:rFonts w:ascii="Calibri" w:hAnsi="Calibri" w:cs="Calibri"/>
          <w:b/>
          <w:bCs/>
        </w:rPr>
        <w:br/>
      </w:r>
      <w:r w:rsidRPr="00897792">
        <w:rPr>
          <w:rFonts w:ascii="Calibri" w:hAnsi="Calibri" w:cs="Calibri"/>
          <w:i/>
          <w:iCs/>
          <w:shd w:val="clear" w:color="auto" w:fill="FFF2CC" w:themeFill="accent4" w:themeFillTint="33"/>
        </w:rPr>
        <w:t>Creativiteit is het scheppend vermogen om samen of individueel nieuwe en/of</w:t>
      </w:r>
      <w:r w:rsidRPr="00897792">
        <w:rPr>
          <w:rFonts w:ascii="Calibri" w:hAnsi="Calibri" w:cs="Calibri"/>
          <w:b/>
          <w:bCs/>
          <w:shd w:val="clear" w:color="auto" w:fill="FFF2CC" w:themeFill="accent4" w:themeFillTint="33"/>
        </w:rPr>
        <w:t xml:space="preserve"> </w:t>
      </w:r>
      <w:r w:rsidRPr="00897792">
        <w:rPr>
          <w:rFonts w:ascii="Calibri" w:hAnsi="Calibri" w:cs="Calibri"/>
          <w:i/>
          <w:iCs/>
          <w:shd w:val="clear" w:color="auto" w:fill="FFF2CC" w:themeFill="accent4" w:themeFillTint="33"/>
        </w:rPr>
        <w:t>ongebruikelijke maar toepasbare oplossingen voor bestaande problemen te vinden. (SLO, 2009)</w:t>
      </w:r>
      <w:r w:rsidRPr="00897792">
        <w:rPr>
          <w:rFonts w:ascii="Calibri" w:hAnsi="Calibri" w:cs="Calibri"/>
        </w:rPr>
        <w:br/>
        <w:t>Wij voegen hier als school aan toe dat creativiteit wordt bevorderd door kinderen hun eigenheid in</w:t>
      </w:r>
      <w:r w:rsidRPr="00897792">
        <w:rPr>
          <w:rFonts w:ascii="Calibri" w:hAnsi="Calibri" w:cs="Calibri"/>
          <w:b/>
          <w:bCs/>
        </w:rPr>
        <w:t xml:space="preserve"> </w:t>
      </w:r>
      <w:r w:rsidRPr="00897792">
        <w:rPr>
          <w:rFonts w:ascii="Calibri" w:hAnsi="Calibri" w:cs="Calibri"/>
        </w:rPr>
        <w:t>werkstukken te laten stoppen. Kinderen komen zelf tot conclusies en oplossingen naar</w:t>
      </w:r>
      <w:r w:rsidRPr="00897792">
        <w:rPr>
          <w:rFonts w:ascii="Calibri" w:hAnsi="Calibri" w:cs="Calibri"/>
          <w:b/>
          <w:bCs/>
        </w:rPr>
        <w:t xml:space="preserve"> </w:t>
      </w:r>
      <w:r w:rsidRPr="00897792">
        <w:rPr>
          <w:rFonts w:ascii="Calibri" w:hAnsi="Calibri" w:cs="Calibri"/>
        </w:rPr>
        <w:t>aanleiding van een onderzoeksfase in het beeldend proces.</w:t>
      </w:r>
    </w:p>
    <w:p w14:paraId="42E6E30B" w14:textId="77777777" w:rsidR="00A2761A" w:rsidRDefault="00A2761A">
      <w:pPr>
        <w:rPr>
          <w:rFonts w:ascii="Calibri" w:hAnsi="Calibri" w:cs="Calibri"/>
        </w:rPr>
      </w:pPr>
      <w:r>
        <w:rPr>
          <w:rFonts w:ascii="Calibri" w:hAnsi="Calibri" w:cs="Calibri"/>
        </w:rPr>
        <w:br w:type="page"/>
      </w:r>
    </w:p>
    <w:p w14:paraId="18B6AEB2" w14:textId="2CF46B64" w:rsidR="00C34ACE" w:rsidRPr="00897792" w:rsidRDefault="00A2761A" w:rsidP="000A0EDB">
      <w:pPr>
        <w:shd w:val="clear" w:color="auto" w:fill="FFFFFF" w:themeFill="background1"/>
        <w:rPr>
          <w:rFonts w:ascii="Calibri" w:hAnsi="Calibri" w:cs="Calibri"/>
          <w:b/>
          <w:bCs/>
        </w:rPr>
      </w:pPr>
      <w:r w:rsidRPr="00897792">
        <w:rPr>
          <w:rFonts w:ascii="Calibri" w:hAnsi="Calibri" w:cs="Calibri"/>
          <w:noProof/>
          <w:shd w:val="clear" w:color="auto" w:fill="000000" w:themeFill="text1"/>
          <w:lang w:eastAsia="nl-NL"/>
        </w:rPr>
        <w:lastRenderedPageBreak/>
        <w:drawing>
          <wp:anchor distT="0" distB="0" distL="114300" distR="114300" simplePos="0" relativeHeight="251658241" behindDoc="1" locked="0" layoutInCell="1" allowOverlap="1" wp14:anchorId="38AC34FE" wp14:editId="2856F5C1">
            <wp:simplePos x="0" y="0"/>
            <wp:positionH relativeFrom="margin">
              <wp:posOffset>-11430</wp:posOffset>
            </wp:positionH>
            <wp:positionV relativeFrom="paragraph">
              <wp:posOffset>821055</wp:posOffset>
            </wp:positionV>
            <wp:extent cx="2628900" cy="2487295"/>
            <wp:effectExtent l="0" t="0" r="0" b="8255"/>
            <wp:wrapTopAndBottom/>
            <wp:docPr id="3" name="Afbeelding 3" descr="https://www.lkca.nl/~/media/images/kennisbases/creativiteit/cp1.jpg?la=nl-nl&amp;h=300&amp;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kca.nl/~/media/images/kennisbases/creativiteit/cp1.jpg?la=nl-nl&amp;h=300&amp;w=300"/>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t="2696" b="2696"/>
                    <a:stretch/>
                  </pic:blipFill>
                  <pic:spPr bwMode="auto">
                    <a:xfrm>
                      <a:off x="0" y="0"/>
                      <a:ext cx="2628900" cy="2487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1645" w:rsidRPr="00897792">
        <w:rPr>
          <w:rFonts w:ascii="Calibri" w:hAnsi="Calibri" w:cs="Calibri"/>
          <w:b/>
          <w:bCs/>
          <w:shd w:val="clear" w:color="auto" w:fill="000000" w:themeFill="text1"/>
        </w:rPr>
        <w:t>Procesgericht werken:</w:t>
      </w:r>
      <w:r w:rsidR="00737C79" w:rsidRPr="00897792">
        <w:rPr>
          <w:rFonts w:ascii="Calibri" w:hAnsi="Calibri" w:cs="Calibri"/>
          <w:b/>
          <w:bCs/>
        </w:rPr>
        <w:br/>
      </w:r>
      <w:r w:rsidR="00737C79" w:rsidRPr="00897792">
        <w:rPr>
          <w:rFonts w:ascii="Calibri" w:hAnsi="Calibri" w:cs="Calibri"/>
        </w:rPr>
        <w:t xml:space="preserve">Op de </w:t>
      </w:r>
      <w:r w:rsidR="00FF7682">
        <w:rPr>
          <w:rFonts w:ascii="Calibri" w:hAnsi="Calibri" w:cs="Calibri"/>
        </w:rPr>
        <w:t>S</w:t>
      </w:r>
      <w:r w:rsidR="00737C79" w:rsidRPr="00897792">
        <w:rPr>
          <w:rFonts w:ascii="Calibri" w:hAnsi="Calibri" w:cs="Calibri"/>
        </w:rPr>
        <w:t>tartbaan staat proces v</w:t>
      </w:r>
      <w:r w:rsidR="00942F91">
        <w:rPr>
          <w:rFonts w:ascii="Calibri" w:hAnsi="Calibri" w:cs="Calibri"/>
        </w:rPr>
        <w:t>óó</w:t>
      </w:r>
      <w:r w:rsidR="00737C79" w:rsidRPr="00897792">
        <w:rPr>
          <w:rFonts w:ascii="Calibri" w:hAnsi="Calibri" w:cs="Calibri"/>
        </w:rPr>
        <w:t xml:space="preserve">r product. De activiteiten zijn dus niet alleen gericht op het creëren maar op het hele creatieve proces. </w:t>
      </w:r>
      <w:r w:rsidR="00C34ACE" w:rsidRPr="00897792">
        <w:rPr>
          <w:rFonts w:ascii="Calibri" w:hAnsi="Calibri" w:cs="Calibri"/>
        </w:rPr>
        <w:t>SLO 2009</w:t>
      </w:r>
    </w:p>
    <w:p w14:paraId="0D310965" w14:textId="77777777" w:rsidR="001F447B" w:rsidRDefault="001F447B" w:rsidP="000A0EDB">
      <w:pPr>
        <w:shd w:val="clear" w:color="auto" w:fill="FFFFFF" w:themeFill="background1"/>
        <w:rPr>
          <w:rFonts w:ascii="Calibri" w:hAnsi="Calibri" w:cs="Calibri"/>
          <w:b/>
          <w:bCs/>
          <w:shd w:val="clear" w:color="auto" w:fill="000000" w:themeFill="text1"/>
        </w:rPr>
      </w:pPr>
    </w:p>
    <w:p w14:paraId="64E663FD" w14:textId="4AF612EE" w:rsidR="00737C79" w:rsidRPr="00897792" w:rsidRDefault="00631645" w:rsidP="000A0EDB">
      <w:pPr>
        <w:shd w:val="clear" w:color="auto" w:fill="FFFFFF" w:themeFill="background1"/>
        <w:rPr>
          <w:rFonts w:ascii="Calibri" w:hAnsi="Calibri" w:cs="Calibri"/>
        </w:rPr>
      </w:pPr>
      <w:r w:rsidRPr="00897792">
        <w:rPr>
          <w:rFonts w:ascii="Calibri" w:hAnsi="Calibri" w:cs="Calibri"/>
          <w:b/>
          <w:bCs/>
          <w:shd w:val="clear" w:color="auto" w:fill="000000" w:themeFill="text1"/>
        </w:rPr>
        <w:t>Vier creatieve vermogens:</w:t>
      </w:r>
      <w:r w:rsidR="00737C79" w:rsidRPr="00897792">
        <w:rPr>
          <w:rFonts w:ascii="Calibri" w:hAnsi="Calibri" w:cs="Calibri"/>
          <w:b/>
          <w:bCs/>
          <w:shd w:val="clear" w:color="auto" w:fill="000000" w:themeFill="text1"/>
        </w:rPr>
        <w:br/>
      </w:r>
      <w:r w:rsidR="008315F1">
        <w:rPr>
          <w:rFonts w:ascii="Calibri" w:hAnsi="Calibri" w:cs="Calibri"/>
        </w:rPr>
        <w:t xml:space="preserve">Onderstaande </w:t>
      </w:r>
      <w:r w:rsidR="00771B39" w:rsidRPr="00897792">
        <w:rPr>
          <w:rFonts w:ascii="Calibri" w:hAnsi="Calibri" w:cs="Calibri"/>
        </w:rPr>
        <w:t>creatieve vermogens</w:t>
      </w:r>
      <w:r w:rsidR="008315F1">
        <w:rPr>
          <w:rFonts w:ascii="Calibri" w:hAnsi="Calibri" w:cs="Calibri"/>
        </w:rPr>
        <w:t xml:space="preserve"> zijn lesdoelen voor onze lessen</w:t>
      </w:r>
      <w:r w:rsidR="00771B39" w:rsidRPr="00897792">
        <w:rPr>
          <w:rFonts w:ascii="Calibri" w:hAnsi="Calibri" w:cs="Calibri"/>
        </w:rPr>
        <w:t xml:space="preserve">. </w:t>
      </w:r>
      <w:r w:rsidR="00737C79" w:rsidRPr="00897792">
        <w:rPr>
          <w:rFonts w:ascii="Calibri" w:hAnsi="Calibri" w:cs="Calibri"/>
        </w:rPr>
        <w:t xml:space="preserve">Deze creatieve vermogens zijn te leggen op de cognitieve basisvaardigheden. </w:t>
      </w:r>
    </w:p>
    <w:p w14:paraId="7D6A7376" w14:textId="2AF80236" w:rsidR="0046347E" w:rsidRDefault="005B294E" w:rsidP="005B294E">
      <w:pPr>
        <w:shd w:val="clear" w:color="auto" w:fill="FFFFFF" w:themeFill="background1"/>
        <w:rPr>
          <w:rFonts w:ascii="Calibri" w:hAnsi="Calibri" w:cs="Calibri"/>
          <w:b/>
          <w:bCs/>
          <w:shd w:val="clear" w:color="auto" w:fill="000000" w:themeFill="text1"/>
        </w:rPr>
      </w:pPr>
      <w:r w:rsidRPr="00897792">
        <w:rPr>
          <w:rFonts w:ascii="Calibri" w:hAnsi="Calibri" w:cs="Calibri"/>
          <w:noProof/>
        </w:rPr>
        <w:drawing>
          <wp:anchor distT="0" distB="0" distL="114300" distR="114300" simplePos="0" relativeHeight="251658242" behindDoc="0" locked="0" layoutInCell="1" allowOverlap="1" wp14:anchorId="7EAD8845" wp14:editId="33FDA074">
            <wp:simplePos x="0" y="0"/>
            <wp:positionH relativeFrom="margin">
              <wp:posOffset>720970</wp:posOffset>
            </wp:positionH>
            <wp:positionV relativeFrom="paragraph">
              <wp:posOffset>2017493</wp:posOffset>
            </wp:positionV>
            <wp:extent cx="4832985" cy="1955800"/>
            <wp:effectExtent l="0" t="0" r="5715" b="6350"/>
            <wp:wrapThrough wrapText="bothSides">
              <wp:wrapPolygon edited="0">
                <wp:start x="0" y="0"/>
                <wp:lineTo x="0" y="21460"/>
                <wp:lineTo x="21540" y="21460"/>
                <wp:lineTo x="2154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32985" cy="1955800"/>
                    </a:xfrm>
                    <a:prstGeom prst="rect">
                      <a:avLst/>
                    </a:prstGeom>
                  </pic:spPr>
                </pic:pic>
              </a:graphicData>
            </a:graphic>
            <wp14:sizeRelH relativeFrom="margin">
              <wp14:pctWidth>0</wp14:pctWidth>
            </wp14:sizeRelH>
            <wp14:sizeRelV relativeFrom="margin">
              <wp14:pctHeight>0</wp14:pctHeight>
            </wp14:sizeRelV>
          </wp:anchor>
        </w:drawing>
      </w:r>
      <w:r w:rsidR="00771B39" w:rsidRPr="00897792">
        <w:rPr>
          <w:rFonts w:ascii="Calibri" w:hAnsi="Calibri" w:cs="Calibri"/>
          <w:b/>
          <w:bCs/>
          <w:shd w:val="clear" w:color="auto" w:fill="000000" w:themeFill="text1"/>
        </w:rPr>
        <w:t>Missie</w:t>
      </w:r>
      <w:r w:rsidR="004D3606" w:rsidRPr="00897792">
        <w:rPr>
          <w:rFonts w:ascii="Calibri" w:hAnsi="Calibri" w:cs="Calibri"/>
          <w:b/>
          <w:bCs/>
          <w:shd w:val="clear" w:color="auto" w:fill="000000" w:themeFill="text1"/>
        </w:rPr>
        <w:t xml:space="preserve"> op korte termijn</w:t>
      </w:r>
      <w:r w:rsidR="00771B39" w:rsidRPr="00897792">
        <w:rPr>
          <w:rFonts w:ascii="Calibri" w:hAnsi="Calibri" w:cs="Calibri"/>
          <w:b/>
          <w:bCs/>
          <w:shd w:val="clear" w:color="auto" w:fill="000000" w:themeFill="text1"/>
        </w:rPr>
        <w:t>:</w:t>
      </w:r>
      <w:r w:rsidR="004D3606" w:rsidRPr="00897792">
        <w:rPr>
          <w:rFonts w:ascii="Calibri" w:hAnsi="Calibri" w:cs="Calibri"/>
          <w:b/>
          <w:bCs/>
        </w:rPr>
        <w:br/>
      </w:r>
      <w:r w:rsidR="004D3606" w:rsidRPr="00897792">
        <w:rPr>
          <w:rFonts w:ascii="Calibri" w:hAnsi="Calibri" w:cs="Calibri"/>
        </w:rPr>
        <w:t xml:space="preserve">Als school </w:t>
      </w:r>
      <w:r w:rsidR="00310F2A">
        <w:rPr>
          <w:rFonts w:ascii="Calibri" w:hAnsi="Calibri" w:cs="Calibri"/>
        </w:rPr>
        <w:t xml:space="preserve">blijven </w:t>
      </w:r>
      <w:r w:rsidR="004D3606" w:rsidRPr="00897792">
        <w:rPr>
          <w:rFonts w:ascii="Calibri" w:hAnsi="Calibri" w:cs="Calibri"/>
        </w:rPr>
        <w:t>we zorgen voor een</w:t>
      </w:r>
      <w:r w:rsidR="00227724" w:rsidRPr="00897792">
        <w:rPr>
          <w:rFonts w:ascii="Calibri" w:hAnsi="Calibri" w:cs="Calibri"/>
        </w:rPr>
        <w:t xml:space="preserve"> </w:t>
      </w:r>
      <w:r w:rsidR="004D3606" w:rsidRPr="00897792">
        <w:rPr>
          <w:rFonts w:ascii="Calibri" w:hAnsi="Calibri" w:cs="Calibri"/>
        </w:rPr>
        <w:t>borg</w:t>
      </w:r>
      <w:r w:rsidR="00227724" w:rsidRPr="00897792">
        <w:rPr>
          <w:rFonts w:ascii="Calibri" w:hAnsi="Calibri" w:cs="Calibri"/>
        </w:rPr>
        <w:t>ing</w:t>
      </w:r>
      <w:r w:rsidR="004D3606" w:rsidRPr="00897792">
        <w:rPr>
          <w:rFonts w:ascii="Calibri" w:hAnsi="Calibri" w:cs="Calibri"/>
        </w:rPr>
        <w:t xml:space="preserve"> </w:t>
      </w:r>
      <w:r w:rsidR="00227724" w:rsidRPr="00897792">
        <w:rPr>
          <w:rFonts w:ascii="Calibri" w:hAnsi="Calibri" w:cs="Calibri"/>
        </w:rPr>
        <w:t xml:space="preserve">van </w:t>
      </w:r>
      <w:r w:rsidR="004D3606" w:rsidRPr="00897792">
        <w:rPr>
          <w:rFonts w:ascii="Calibri" w:hAnsi="Calibri" w:cs="Calibri"/>
        </w:rPr>
        <w:t xml:space="preserve">de doorlopende leerlijn </w:t>
      </w:r>
      <w:r w:rsidR="00E943A1">
        <w:rPr>
          <w:rFonts w:ascii="Calibri" w:hAnsi="Calibri" w:cs="Calibri"/>
        </w:rPr>
        <w:t>b</w:t>
      </w:r>
      <w:r w:rsidR="004D3606" w:rsidRPr="00897792">
        <w:rPr>
          <w:rFonts w:ascii="Calibri" w:hAnsi="Calibri" w:cs="Calibri"/>
        </w:rPr>
        <w:t xml:space="preserve">eeldende </w:t>
      </w:r>
      <w:r w:rsidR="00E943A1">
        <w:rPr>
          <w:rFonts w:ascii="Calibri" w:hAnsi="Calibri" w:cs="Calibri"/>
        </w:rPr>
        <w:t>v</w:t>
      </w:r>
      <w:r w:rsidR="004D3606" w:rsidRPr="00897792">
        <w:rPr>
          <w:rFonts w:ascii="Calibri" w:hAnsi="Calibri" w:cs="Calibri"/>
        </w:rPr>
        <w:t>orming</w:t>
      </w:r>
      <w:r w:rsidR="009034BF">
        <w:rPr>
          <w:rFonts w:ascii="Calibri" w:hAnsi="Calibri" w:cs="Calibri"/>
        </w:rPr>
        <w:t xml:space="preserve">. </w:t>
      </w:r>
      <w:r w:rsidR="00B646FA">
        <w:rPr>
          <w:rFonts w:ascii="Calibri" w:hAnsi="Calibri" w:cs="Calibri"/>
        </w:rPr>
        <w:t>In het komende schooljaar krijgen wij weer onde</w:t>
      </w:r>
      <w:r w:rsidR="00414BFE">
        <w:rPr>
          <w:rFonts w:ascii="Calibri" w:hAnsi="Calibri" w:cs="Calibri"/>
        </w:rPr>
        <w:t xml:space="preserve">rsteuning en co-teaching van kunstdocenten tijdens de kunstroute. </w:t>
      </w:r>
      <w:r w:rsidR="00D86E90">
        <w:rPr>
          <w:rFonts w:ascii="Calibri" w:hAnsi="Calibri" w:cs="Calibri"/>
        </w:rPr>
        <w:t xml:space="preserve">In het komende schoolplan (2025-2030) zal </w:t>
      </w:r>
      <w:r w:rsidR="00351B6E">
        <w:rPr>
          <w:rFonts w:ascii="Calibri" w:hAnsi="Calibri" w:cs="Calibri"/>
        </w:rPr>
        <w:t xml:space="preserve">weggezet worden hoe de kennis van de teamleden omtrent cultuureducatie </w:t>
      </w:r>
      <w:r w:rsidR="00F86CF4">
        <w:rPr>
          <w:rFonts w:ascii="Calibri" w:hAnsi="Calibri" w:cs="Calibri"/>
        </w:rPr>
        <w:t xml:space="preserve">opgefrist zal worden. In het komende jaar is dit nog op basis van individuele interesse, en het </w:t>
      </w:r>
      <w:r w:rsidR="00EF0241">
        <w:rPr>
          <w:rFonts w:ascii="Calibri" w:hAnsi="Calibri" w:cs="Calibri"/>
        </w:rPr>
        <w:t>professionaliserings</w:t>
      </w:r>
      <w:r w:rsidR="00F86CF4">
        <w:rPr>
          <w:rFonts w:ascii="Calibri" w:hAnsi="Calibri" w:cs="Calibri"/>
        </w:rPr>
        <w:t xml:space="preserve">aanbod van Cultuurstation </w:t>
      </w:r>
      <w:r w:rsidR="00EF0241">
        <w:rPr>
          <w:rFonts w:ascii="Calibri" w:hAnsi="Calibri" w:cs="Calibri"/>
        </w:rPr>
        <w:t>zal gedeeld worden met het team.</w:t>
      </w:r>
      <w:r w:rsidR="001F447B">
        <w:rPr>
          <w:rFonts w:ascii="Calibri" w:hAnsi="Calibri" w:cs="Calibri"/>
        </w:rPr>
        <w:t xml:space="preserve"> </w:t>
      </w:r>
      <w:r w:rsidR="00344D4D">
        <w:rPr>
          <w:rFonts w:ascii="Calibri" w:hAnsi="Calibri" w:cs="Calibri"/>
        </w:rPr>
        <w:t xml:space="preserve">De </w:t>
      </w:r>
      <w:r w:rsidR="00083CB4">
        <w:rPr>
          <w:rFonts w:ascii="Calibri" w:hAnsi="Calibri" w:cs="Calibri"/>
        </w:rPr>
        <w:t xml:space="preserve">activiteiten vanuit Cultuurstation, zoals museumbezoeken en kunstactiviteiten, worden gecontinueerd. </w:t>
      </w:r>
      <w:r w:rsidR="00E635F3">
        <w:rPr>
          <w:rFonts w:ascii="Calibri" w:hAnsi="Calibri" w:cs="Calibri"/>
        </w:rPr>
        <w:t>Het aanbod van muziekschoo</w:t>
      </w:r>
      <w:r w:rsidR="00C5732A">
        <w:rPr>
          <w:rFonts w:ascii="Calibri" w:hAnsi="Calibri" w:cs="Calibri"/>
        </w:rPr>
        <w:t xml:space="preserve">l 040Muziek en Kai Dance wordt </w:t>
      </w:r>
      <w:r w:rsidR="006F7B48">
        <w:rPr>
          <w:rFonts w:ascii="Calibri" w:hAnsi="Calibri" w:cs="Calibri"/>
        </w:rPr>
        <w:t xml:space="preserve">ook </w:t>
      </w:r>
      <w:r w:rsidR="00C5732A">
        <w:rPr>
          <w:rFonts w:ascii="Calibri" w:hAnsi="Calibri" w:cs="Calibri"/>
        </w:rPr>
        <w:t>voortgezet</w:t>
      </w:r>
      <w:r w:rsidR="00672FC1">
        <w:rPr>
          <w:rFonts w:ascii="Calibri" w:hAnsi="Calibri" w:cs="Calibri"/>
        </w:rPr>
        <w:t>.</w:t>
      </w:r>
    </w:p>
    <w:p w14:paraId="7BF73B75" w14:textId="67D1F9D6" w:rsidR="0011757E" w:rsidRDefault="00771B39" w:rsidP="000A0EDB">
      <w:pPr>
        <w:shd w:val="clear" w:color="auto" w:fill="FFFFFF" w:themeFill="background1"/>
        <w:rPr>
          <w:rFonts w:ascii="Calibri" w:hAnsi="Calibri" w:cs="Calibri"/>
        </w:rPr>
      </w:pPr>
      <w:r w:rsidRPr="00897792">
        <w:rPr>
          <w:rFonts w:ascii="Calibri" w:hAnsi="Calibri" w:cs="Calibri"/>
          <w:b/>
          <w:bCs/>
          <w:shd w:val="clear" w:color="auto" w:fill="000000" w:themeFill="text1"/>
        </w:rPr>
        <w:t>Ambitie:</w:t>
      </w:r>
      <w:r w:rsidR="004D3606" w:rsidRPr="00897792">
        <w:rPr>
          <w:rFonts w:ascii="Calibri" w:hAnsi="Calibri" w:cs="Calibri"/>
          <w:b/>
          <w:bCs/>
          <w:shd w:val="clear" w:color="auto" w:fill="000000" w:themeFill="text1"/>
        </w:rPr>
        <w:br/>
      </w:r>
      <w:r w:rsidR="004D3606" w:rsidRPr="00897792">
        <w:rPr>
          <w:rFonts w:ascii="Calibri" w:hAnsi="Calibri" w:cs="Calibri"/>
        </w:rPr>
        <w:t xml:space="preserve">In de toekomst willen we er naartoe om de leerlijn beeldend </w:t>
      </w:r>
      <w:r w:rsidR="0052309C" w:rsidRPr="00897792">
        <w:rPr>
          <w:rFonts w:ascii="Calibri" w:hAnsi="Calibri" w:cs="Calibri"/>
        </w:rPr>
        <w:t>vast te houden</w:t>
      </w:r>
      <w:r w:rsidR="0064049A">
        <w:rPr>
          <w:rFonts w:ascii="Calibri" w:hAnsi="Calibri" w:cs="Calibri"/>
        </w:rPr>
        <w:t xml:space="preserve"> en de leerlijn muziek verder te ontwikkelen</w:t>
      </w:r>
      <w:r w:rsidR="0052309C" w:rsidRPr="00897792">
        <w:rPr>
          <w:rFonts w:ascii="Calibri" w:hAnsi="Calibri" w:cs="Calibri"/>
        </w:rPr>
        <w:t xml:space="preserve">. </w:t>
      </w:r>
    </w:p>
    <w:p w14:paraId="4CB02654" w14:textId="69E07E7D" w:rsidR="00ED5C7A" w:rsidRDefault="0011757E" w:rsidP="000A0EDB">
      <w:pPr>
        <w:shd w:val="clear" w:color="auto" w:fill="FFFFFF" w:themeFill="background1"/>
        <w:rPr>
          <w:rFonts w:ascii="Calibri" w:hAnsi="Calibri" w:cs="Calibri"/>
        </w:rPr>
      </w:pPr>
      <w:r w:rsidRPr="0011757E">
        <w:rPr>
          <w:rFonts w:ascii="Calibri" w:hAnsi="Calibri" w:cs="Calibri"/>
        </w:rPr>
        <w:t xml:space="preserve">Leerkrachten worden </w:t>
      </w:r>
      <w:r w:rsidR="00AE0C51">
        <w:rPr>
          <w:rFonts w:ascii="Calibri" w:hAnsi="Calibri" w:cs="Calibri"/>
        </w:rPr>
        <w:t xml:space="preserve">meer </w:t>
      </w:r>
      <w:r w:rsidRPr="0011757E">
        <w:rPr>
          <w:rFonts w:ascii="Calibri" w:hAnsi="Calibri" w:cs="Calibri"/>
        </w:rPr>
        <w:t>ondersteund bij het opzetten van de kunstroute m.b.v. procesgerichte didactiek.</w:t>
      </w:r>
    </w:p>
    <w:p w14:paraId="56C415B0" w14:textId="31F8A61A" w:rsidR="00ED5C7A" w:rsidRDefault="00AE0C51" w:rsidP="000A0EDB">
      <w:pPr>
        <w:shd w:val="clear" w:color="auto" w:fill="FFFFFF" w:themeFill="background1"/>
        <w:rPr>
          <w:rFonts w:ascii="Calibri" w:hAnsi="Calibri" w:cs="Calibri"/>
        </w:rPr>
      </w:pPr>
      <w:r>
        <w:rPr>
          <w:rFonts w:ascii="Calibri" w:hAnsi="Calibri" w:cs="Calibri"/>
        </w:rPr>
        <w:t>We blijven l</w:t>
      </w:r>
      <w:r w:rsidR="00ED5C7A" w:rsidRPr="00ED5C7A">
        <w:rPr>
          <w:rFonts w:ascii="Calibri" w:hAnsi="Calibri" w:cs="Calibri"/>
        </w:rPr>
        <w:t>eerlingen verwonderen met museumbezoek, voorstelling</w:t>
      </w:r>
      <w:r>
        <w:rPr>
          <w:rFonts w:ascii="Calibri" w:hAnsi="Calibri" w:cs="Calibri"/>
        </w:rPr>
        <w:t>en en</w:t>
      </w:r>
      <w:r w:rsidR="00ED5C7A" w:rsidRPr="00ED5C7A">
        <w:rPr>
          <w:rFonts w:ascii="Calibri" w:hAnsi="Calibri" w:cs="Calibri"/>
        </w:rPr>
        <w:t xml:space="preserve"> inspirerende activiteiten, omdat zij van huis uit niet of nauwelijks in aanraking komen met de Eindhovense culturele omgeving</w:t>
      </w:r>
      <w:r>
        <w:rPr>
          <w:rFonts w:ascii="Calibri" w:hAnsi="Calibri" w:cs="Calibri"/>
        </w:rPr>
        <w:t>.</w:t>
      </w:r>
    </w:p>
    <w:p w14:paraId="731B982B" w14:textId="5803DE32" w:rsidR="005B294E" w:rsidRDefault="009D3891" w:rsidP="0046347E">
      <w:pPr>
        <w:shd w:val="clear" w:color="auto" w:fill="FFFFFF" w:themeFill="background1"/>
        <w:rPr>
          <w:rFonts w:ascii="Calibri" w:hAnsi="Calibri" w:cs="Calibri"/>
          <w:b/>
          <w:bCs/>
        </w:rPr>
      </w:pPr>
      <w:r>
        <w:rPr>
          <w:rFonts w:ascii="Calibri" w:hAnsi="Calibri" w:cs="Calibri"/>
        </w:rPr>
        <w:t xml:space="preserve">Wellicht kunnen </w:t>
      </w:r>
      <w:r w:rsidR="004D3606" w:rsidRPr="00897792">
        <w:rPr>
          <w:rFonts w:ascii="Calibri" w:hAnsi="Calibri" w:cs="Calibri"/>
        </w:rPr>
        <w:t xml:space="preserve">we </w:t>
      </w:r>
      <w:r>
        <w:rPr>
          <w:rFonts w:ascii="Calibri" w:hAnsi="Calibri" w:cs="Calibri"/>
        </w:rPr>
        <w:t xml:space="preserve">nog </w:t>
      </w:r>
      <w:r w:rsidR="004D3606" w:rsidRPr="00897792">
        <w:rPr>
          <w:rFonts w:ascii="Calibri" w:hAnsi="Calibri" w:cs="Calibri"/>
        </w:rPr>
        <w:t>kijken naar een nieuwe discipline die we kunnen neerzetten op onze school. Er zijn een aantal disciplines die nu nog weinig worden vertegenwoordigd op de Startbaan.</w:t>
      </w:r>
      <w:r>
        <w:rPr>
          <w:rFonts w:ascii="Calibri" w:hAnsi="Calibri" w:cs="Calibri"/>
        </w:rPr>
        <w:t xml:space="preserve"> </w:t>
      </w:r>
      <w:r w:rsidR="004D3606" w:rsidRPr="00897792">
        <w:rPr>
          <w:rFonts w:ascii="Calibri" w:hAnsi="Calibri" w:cs="Calibri"/>
        </w:rPr>
        <w:t>In dit toekomstbeeld zullen altijd onze Hoofd-Hart-Handen visie als kompas gebruiken en zullen we streven naar draagvlak binnen het team.</w:t>
      </w:r>
      <w:r w:rsidR="004D3606" w:rsidRPr="00897792">
        <w:rPr>
          <w:rFonts w:ascii="Calibri" w:hAnsi="Calibri" w:cs="Calibri"/>
          <w:b/>
          <w:bCs/>
        </w:rPr>
        <w:t xml:space="preserve"> </w:t>
      </w:r>
    </w:p>
    <w:p w14:paraId="277010D0" w14:textId="77777777" w:rsidR="005B294E" w:rsidRDefault="005B294E">
      <w:pPr>
        <w:rPr>
          <w:rFonts w:ascii="Calibri" w:hAnsi="Calibri" w:cs="Calibri"/>
          <w:b/>
          <w:bCs/>
        </w:rPr>
      </w:pPr>
      <w:r>
        <w:rPr>
          <w:rFonts w:ascii="Calibri" w:hAnsi="Calibri" w:cs="Calibri"/>
          <w:b/>
          <w:bCs/>
        </w:rPr>
        <w:br w:type="page"/>
      </w:r>
    </w:p>
    <w:p w14:paraId="5F1F8A27" w14:textId="77777777" w:rsidR="009D3891" w:rsidRDefault="009D3891" w:rsidP="0046347E">
      <w:pPr>
        <w:shd w:val="clear" w:color="auto" w:fill="FFFFFF" w:themeFill="background1"/>
        <w:rPr>
          <w:rFonts w:ascii="Calibri" w:hAnsi="Calibri" w:cs="Calibri"/>
          <w:b/>
          <w:bCs/>
        </w:rPr>
      </w:pPr>
    </w:p>
    <w:p w14:paraId="34CAAA07" w14:textId="3ED26B1B" w:rsidR="004D3606" w:rsidRPr="00897792" w:rsidRDefault="004D3606" w:rsidP="00125EA0">
      <w:pPr>
        <w:shd w:val="clear" w:color="auto" w:fill="000000" w:themeFill="text1"/>
        <w:rPr>
          <w:rFonts w:ascii="Calibri" w:hAnsi="Calibri" w:cs="Calibri"/>
          <w:b/>
          <w:bCs/>
          <w:sz w:val="20"/>
          <w:szCs w:val="20"/>
        </w:rPr>
      </w:pPr>
      <w:r w:rsidRPr="00897792">
        <w:rPr>
          <w:rFonts w:ascii="Calibri" w:hAnsi="Calibri" w:cs="Calibri"/>
          <w:b/>
          <w:bCs/>
          <w:sz w:val="20"/>
          <w:szCs w:val="20"/>
        </w:rPr>
        <w:t xml:space="preserve">Stappenplan </w:t>
      </w:r>
      <w:r w:rsidR="00B40D60" w:rsidRPr="00897792">
        <w:rPr>
          <w:rFonts w:ascii="Calibri" w:hAnsi="Calibri" w:cs="Calibri"/>
          <w:b/>
          <w:bCs/>
          <w:sz w:val="20"/>
          <w:szCs w:val="20"/>
        </w:rPr>
        <w:t>202</w:t>
      </w:r>
      <w:r w:rsidR="00DC2F95">
        <w:rPr>
          <w:rFonts w:ascii="Calibri" w:hAnsi="Calibri" w:cs="Calibri"/>
          <w:b/>
          <w:bCs/>
          <w:sz w:val="20"/>
          <w:szCs w:val="20"/>
        </w:rPr>
        <w:t>4</w:t>
      </w:r>
      <w:r w:rsidR="00B40D60" w:rsidRPr="00897792">
        <w:rPr>
          <w:rFonts w:ascii="Calibri" w:hAnsi="Calibri" w:cs="Calibri"/>
          <w:b/>
          <w:bCs/>
          <w:sz w:val="20"/>
          <w:szCs w:val="20"/>
        </w:rPr>
        <w:t>/202</w:t>
      </w:r>
      <w:r w:rsidR="00DC2F95">
        <w:rPr>
          <w:rFonts w:ascii="Calibri" w:hAnsi="Calibri" w:cs="Calibri"/>
          <w:b/>
          <w:bCs/>
          <w:sz w:val="20"/>
          <w:szCs w:val="20"/>
        </w:rPr>
        <w:t>5</w:t>
      </w:r>
      <w:r w:rsidRPr="00897792">
        <w:rPr>
          <w:rFonts w:ascii="Calibri" w:hAnsi="Calibri" w:cs="Calibri"/>
          <w:b/>
          <w:bCs/>
          <w:sz w:val="20"/>
          <w:szCs w:val="20"/>
        </w:rPr>
        <w:t>:</w:t>
      </w:r>
    </w:p>
    <w:p w14:paraId="7210405F" w14:textId="52C7EBBE" w:rsidR="00FF4345" w:rsidRDefault="00FF4345" w:rsidP="000A0EDB">
      <w:pPr>
        <w:shd w:val="clear" w:color="auto" w:fill="FFFFFF" w:themeFill="background1"/>
        <w:rPr>
          <w:rFonts w:ascii="Calibri" w:hAnsi="Calibri" w:cs="Calibri"/>
          <w:b/>
          <w:bCs/>
          <w:sz w:val="20"/>
          <w:szCs w:val="20"/>
        </w:rPr>
      </w:pPr>
      <w:r w:rsidRPr="003F4F3D">
        <w:rPr>
          <w:b/>
          <w:bCs/>
          <w:noProof/>
          <w:shd w:val="clear" w:color="auto" w:fill="000000" w:themeFill="text1"/>
        </w:rPr>
        <w:drawing>
          <wp:anchor distT="0" distB="0" distL="114300" distR="114300" simplePos="0" relativeHeight="251660290" behindDoc="0" locked="0" layoutInCell="1" allowOverlap="1" wp14:anchorId="705CFDCB" wp14:editId="55978D86">
            <wp:simplePos x="0" y="0"/>
            <wp:positionH relativeFrom="column">
              <wp:posOffset>5080</wp:posOffset>
            </wp:positionH>
            <wp:positionV relativeFrom="paragraph">
              <wp:posOffset>226060</wp:posOffset>
            </wp:positionV>
            <wp:extent cx="6267450" cy="8305800"/>
            <wp:effectExtent l="38100" t="19050" r="19050" b="38100"/>
            <wp:wrapNone/>
            <wp:docPr id="2101312758" name="Diagram 21013127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4B875AC8" w14:textId="7424D80B" w:rsidR="00FF4345" w:rsidRDefault="00FF4345" w:rsidP="000A0EDB">
      <w:pPr>
        <w:shd w:val="clear" w:color="auto" w:fill="FFFFFF" w:themeFill="background1"/>
        <w:rPr>
          <w:rFonts w:ascii="Calibri" w:hAnsi="Calibri" w:cs="Calibri"/>
          <w:b/>
          <w:bCs/>
          <w:sz w:val="20"/>
          <w:szCs w:val="20"/>
        </w:rPr>
      </w:pPr>
    </w:p>
    <w:p w14:paraId="351ED2FC" w14:textId="24DA62B6" w:rsidR="00FF4345" w:rsidRDefault="00FF4345" w:rsidP="000A0EDB">
      <w:pPr>
        <w:shd w:val="clear" w:color="auto" w:fill="FFFFFF" w:themeFill="background1"/>
        <w:rPr>
          <w:rFonts w:ascii="Calibri" w:hAnsi="Calibri" w:cs="Calibri"/>
          <w:b/>
          <w:bCs/>
          <w:sz w:val="20"/>
          <w:szCs w:val="20"/>
        </w:rPr>
      </w:pPr>
    </w:p>
    <w:p w14:paraId="1FED81F9" w14:textId="2D280A81" w:rsidR="00FF4345" w:rsidRDefault="00FF4345">
      <w:pPr>
        <w:rPr>
          <w:rFonts w:ascii="Calibri" w:hAnsi="Calibri" w:cs="Calibri"/>
          <w:b/>
          <w:bCs/>
          <w:sz w:val="20"/>
          <w:szCs w:val="20"/>
        </w:rPr>
      </w:pPr>
      <w:r>
        <w:rPr>
          <w:rFonts w:ascii="Calibri" w:hAnsi="Calibri" w:cs="Calibri"/>
          <w:b/>
          <w:bCs/>
          <w:sz w:val="20"/>
          <w:szCs w:val="20"/>
        </w:rPr>
        <w:br w:type="page"/>
      </w:r>
    </w:p>
    <w:p w14:paraId="0B5C54D7" w14:textId="6A1AFF20" w:rsidR="004D3606" w:rsidRPr="00897792" w:rsidRDefault="004D3606" w:rsidP="00125EA0">
      <w:pPr>
        <w:shd w:val="clear" w:color="auto" w:fill="000000" w:themeFill="text1"/>
        <w:rPr>
          <w:rFonts w:ascii="Calibri" w:hAnsi="Calibri" w:cs="Calibri"/>
          <w:b/>
          <w:bCs/>
          <w:sz w:val="20"/>
          <w:szCs w:val="20"/>
        </w:rPr>
      </w:pPr>
      <w:r w:rsidRPr="00897792">
        <w:rPr>
          <w:rFonts w:ascii="Calibri" w:hAnsi="Calibri" w:cs="Calibri"/>
          <w:b/>
          <w:bCs/>
          <w:sz w:val="20"/>
          <w:szCs w:val="20"/>
        </w:rPr>
        <w:lastRenderedPageBreak/>
        <w:t>Hulpmiddelen:</w:t>
      </w:r>
    </w:p>
    <w:p w14:paraId="28BA4F0F" w14:textId="6D5479B8" w:rsidR="004D3606" w:rsidRPr="00787AD2" w:rsidRDefault="004D3606" w:rsidP="00787AD2">
      <w:pPr>
        <w:pStyle w:val="Geenafstand"/>
      </w:pPr>
      <w:r w:rsidRPr="00787AD2">
        <w:t>Culturele ladekast</w:t>
      </w:r>
      <w:r w:rsidR="00125EA0" w:rsidRPr="00787AD2">
        <w:t xml:space="preserve"> – een </w:t>
      </w:r>
      <w:r w:rsidR="00FC2636" w:rsidRPr="00787AD2">
        <w:t xml:space="preserve">website </w:t>
      </w:r>
      <w:r w:rsidR="00125EA0" w:rsidRPr="00787AD2">
        <w:t xml:space="preserve">met de </w:t>
      </w:r>
      <w:r w:rsidR="00FC2636" w:rsidRPr="00787AD2">
        <w:t xml:space="preserve">uitgewerkte </w:t>
      </w:r>
      <w:r w:rsidR="00125EA0" w:rsidRPr="00787AD2">
        <w:t>leerlijnen.</w:t>
      </w:r>
    </w:p>
    <w:p w14:paraId="3B9EC13A" w14:textId="57D83E67" w:rsidR="00125EA0" w:rsidRPr="00787AD2" w:rsidRDefault="00125EA0" w:rsidP="00787AD2">
      <w:pPr>
        <w:pStyle w:val="Geenafstand"/>
      </w:pPr>
      <w:r w:rsidRPr="00787AD2">
        <w:t>CREA-lessen op Sharepoint.</w:t>
      </w:r>
    </w:p>
    <w:p w14:paraId="1DDED1F5" w14:textId="13001EF8" w:rsidR="00125EA0" w:rsidRPr="00787AD2" w:rsidRDefault="00125EA0" w:rsidP="00787AD2">
      <w:pPr>
        <w:pStyle w:val="Geenafstand"/>
      </w:pPr>
      <w:r w:rsidRPr="00787AD2">
        <w:t xml:space="preserve">Vakdocenten vanuit </w:t>
      </w:r>
      <w:r w:rsidR="00032A63" w:rsidRPr="00787AD2">
        <w:t>Cultuurstation</w:t>
      </w:r>
    </w:p>
    <w:p w14:paraId="11256074" w14:textId="4B42DDB4" w:rsidR="00125EA0" w:rsidRPr="00787AD2" w:rsidRDefault="00125EA0" w:rsidP="00787AD2">
      <w:pPr>
        <w:pStyle w:val="Geenafstand"/>
      </w:pPr>
      <w:r w:rsidRPr="00787AD2">
        <w:t>Cultuurbegeleider (</w:t>
      </w:r>
      <w:r w:rsidR="00FC2636" w:rsidRPr="00787AD2">
        <w:t>Femke</w:t>
      </w:r>
      <w:r w:rsidRPr="00787AD2">
        <w:t>)</w:t>
      </w:r>
    </w:p>
    <w:p w14:paraId="6BEF772E" w14:textId="7D7A891D" w:rsidR="00125EA0" w:rsidRDefault="00125EA0" w:rsidP="00787AD2">
      <w:pPr>
        <w:pStyle w:val="Geenafstand"/>
      </w:pPr>
      <w:r w:rsidRPr="00787AD2">
        <w:t>Bronnenboeken en artikelen op Sharepoint.</w:t>
      </w:r>
    </w:p>
    <w:p w14:paraId="47874B38" w14:textId="77777777" w:rsidR="00787AD2" w:rsidRPr="00787AD2" w:rsidRDefault="00787AD2" w:rsidP="00787AD2">
      <w:pPr>
        <w:pStyle w:val="Geenafstand"/>
      </w:pPr>
    </w:p>
    <w:p w14:paraId="2366FFAF" w14:textId="35B70BBB" w:rsidR="00631645" w:rsidRDefault="00631645" w:rsidP="00125EA0">
      <w:pPr>
        <w:shd w:val="clear" w:color="auto" w:fill="000000" w:themeFill="text1"/>
        <w:rPr>
          <w:rFonts w:ascii="Calibri" w:hAnsi="Calibri" w:cs="Calibri"/>
          <w:b/>
          <w:bCs/>
          <w:sz w:val="20"/>
          <w:szCs w:val="20"/>
        </w:rPr>
      </w:pPr>
      <w:r w:rsidRPr="00897792">
        <w:rPr>
          <w:rFonts w:ascii="Calibri" w:hAnsi="Calibri" w:cs="Calibri"/>
          <w:b/>
          <w:bCs/>
          <w:sz w:val="20"/>
          <w:szCs w:val="20"/>
        </w:rPr>
        <w:t xml:space="preserve">Wat doen we </w:t>
      </w:r>
      <w:r w:rsidR="003355C9">
        <w:rPr>
          <w:rFonts w:ascii="Calibri" w:hAnsi="Calibri" w:cs="Calibri"/>
          <w:b/>
          <w:bCs/>
          <w:sz w:val="20"/>
          <w:szCs w:val="20"/>
        </w:rPr>
        <w:t>in schooljaar 202</w:t>
      </w:r>
      <w:r w:rsidR="00B63740">
        <w:rPr>
          <w:rFonts w:ascii="Calibri" w:hAnsi="Calibri" w:cs="Calibri"/>
          <w:b/>
          <w:bCs/>
          <w:sz w:val="20"/>
          <w:szCs w:val="20"/>
        </w:rPr>
        <w:t>4</w:t>
      </w:r>
      <w:r w:rsidR="003355C9">
        <w:rPr>
          <w:rFonts w:ascii="Calibri" w:hAnsi="Calibri" w:cs="Calibri"/>
          <w:b/>
          <w:bCs/>
          <w:sz w:val="20"/>
          <w:szCs w:val="20"/>
        </w:rPr>
        <w:t>-202</w:t>
      </w:r>
      <w:r w:rsidR="00B63740">
        <w:rPr>
          <w:rFonts w:ascii="Calibri" w:hAnsi="Calibri" w:cs="Calibri"/>
          <w:b/>
          <w:bCs/>
          <w:sz w:val="20"/>
          <w:szCs w:val="20"/>
        </w:rPr>
        <w:t>5</w:t>
      </w:r>
      <w:r w:rsidRPr="00897792">
        <w:rPr>
          <w:rFonts w:ascii="Calibri" w:hAnsi="Calibri" w:cs="Calibri"/>
          <w:b/>
          <w:bCs/>
          <w:sz w:val="20"/>
          <w:szCs w:val="20"/>
        </w:rPr>
        <w:t>?</w:t>
      </w:r>
    </w:p>
    <w:p w14:paraId="50845D48" w14:textId="4AC986BC" w:rsidR="00787AD2" w:rsidRDefault="00787AD2" w:rsidP="00787AD2">
      <w:r>
        <w:t xml:space="preserve">In onderstaand overzicht staan alle activiteiten </w:t>
      </w:r>
      <w:r w:rsidR="00202347">
        <w:t>die we op school doen, m.u.v. de beeldende crealessen</w:t>
      </w:r>
      <w:r w:rsidR="009A3D1D">
        <w:t xml:space="preserve"> en de musical van groep 8</w:t>
      </w:r>
      <w:r w:rsidR="00202347">
        <w:t xml:space="preserve"> die wij zelf verzorgen. </w:t>
      </w:r>
    </w:p>
    <w:tbl>
      <w:tblPr>
        <w:tblStyle w:val="Rastertabel4"/>
        <w:tblW w:w="10201" w:type="dxa"/>
        <w:tblLook w:val="06A0" w:firstRow="1" w:lastRow="0" w:firstColumn="1" w:lastColumn="0" w:noHBand="1" w:noVBand="1"/>
      </w:tblPr>
      <w:tblGrid>
        <w:gridCol w:w="1129"/>
        <w:gridCol w:w="3686"/>
        <w:gridCol w:w="5386"/>
      </w:tblGrid>
      <w:tr w:rsidR="004E7C13" w14:paraId="03B32946" w14:textId="77777777" w:rsidTr="00877F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3807041" w14:textId="77777777" w:rsidR="004E7C13" w:rsidRDefault="004E7C13" w:rsidP="0061685E">
            <w:r>
              <w:t>Groep</w:t>
            </w:r>
          </w:p>
        </w:tc>
        <w:tc>
          <w:tcPr>
            <w:tcW w:w="3686" w:type="dxa"/>
          </w:tcPr>
          <w:p w14:paraId="415F340C" w14:textId="77777777" w:rsidR="004E7C13" w:rsidRDefault="004E7C13" w:rsidP="0061685E">
            <w:pPr>
              <w:cnfStyle w:val="100000000000" w:firstRow="1" w:lastRow="0" w:firstColumn="0" w:lastColumn="0" w:oddVBand="0" w:evenVBand="0" w:oddHBand="0" w:evenHBand="0" w:firstRowFirstColumn="0" w:firstRowLastColumn="0" w:lastRowFirstColumn="0" w:lastRowLastColumn="0"/>
            </w:pPr>
            <w:r>
              <w:t>Activiteit</w:t>
            </w:r>
          </w:p>
        </w:tc>
        <w:tc>
          <w:tcPr>
            <w:tcW w:w="5386" w:type="dxa"/>
          </w:tcPr>
          <w:p w14:paraId="7C5C804E" w14:textId="77777777" w:rsidR="004E7C13" w:rsidRDefault="004E7C13" w:rsidP="0061685E">
            <w:pPr>
              <w:cnfStyle w:val="100000000000" w:firstRow="1" w:lastRow="0" w:firstColumn="0" w:lastColumn="0" w:oddVBand="0" w:evenVBand="0" w:oddHBand="0" w:evenHBand="0" w:firstRowFirstColumn="0" w:firstRowLastColumn="0" w:lastRowFirstColumn="0" w:lastRowLastColumn="0"/>
            </w:pPr>
            <w:r>
              <w:t>Contactpersoon</w:t>
            </w:r>
          </w:p>
        </w:tc>
      </w:tr>
      <w:tr w:rsidR="004E7C13" w14:paraId="080D7AFB" w14:textId="77777777" w:rsidTr="00877FD4">
        <w:tc>
          <w:tcPr>
            <w:cnfStyle w:val="001000000000" w:firstRow="0" w:lastRow="0" w:firstColumn="1" w:lastColumn="0" w:oddVBand="0" w:evenVBand="0" w:oddHBand="0" w:evenHBand="0" w:firstRowFirstColumn="0" w:firstRowLastColumn="0" w:lastRowFirstColumn="0" w:lastRowLastColumn="0"/>
            <w:tcW w:w="1129" w:type="dxa"/>
          </w:tcPr>
          <w:p w14:paraId="0B431C81" w14:textId="77777777" w:rsidR="004E7C13" w:rsidRDefault="004E7C13" w:rsidP="0061685E">
            <w:r>
              <w:t>1-8</w:t>
            </w:r>
          </w:p>
        </w:tc>
        <w:tc>
          <w:tcPr>
            <w:tcW w:w="3686" w:type="dxa"/>
          </w:tcPr>
          <w:p w14:paraId="28A92B93" w14:textId="77777777" w:rsidR="004E7C13" w:rsidRPr="00E45A8D" w:rsidRDefault="004E7C13" w:rsidP="0061685E">
            <w:pPr>
              <w:cnfStyle w:val="000000000000" w:firstRow="0" w:lastRow="0" w:firstColumn="0" w:lastColumn="0" w:oddVBand="0" w:evenVBand="0" w:oddHBand="0" w:evenHBand="0" w:firstRowFirstColumn="0" w:firstRowLastColumn="0" w:lastRowFirstColumn="0" w:lastRowLastColumn="0"/>
            </w:pPr>
            <w:r>
              <w:t>Voorstelling OR</w:t>
            </w:r>
          </w:p>
        </w:tc>
        <w:tc>
          <w:tcPr>
            <w:tcW w:w="5386" w:type="dxa"/>
          </w:tcPr>
          <w:p w14:paraId="7CF96E68"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Danique</w:t>
            </w:r>
          </w:p>
        </w:tc>
      </w:tr>
      <w:tr w:rsidR="004E7C13" w14:paraId="639702AB" w14:textId="77777777" w:rsidTr="00877FD4">
        <w:tc>
          <w:tcPr>
            <w:cnfStyle w:val="001000000000" w:firstRow="0" w:lastRow="0" w:firstColumn="1" w:lastColumn="0" w:oddVBand="0" w:evenVBand="0" w:oddHBand="0" w:evenHBand="0" w:firstRowFirstColumn="0" w:firstRowLastColumn="0" w:lastRowFirstColumn="0" w:lastRowLastColumn="0"/>
            <w:tcW w:w="1129" w:type="dxa"/>
          </w:tcPr>
          <w:p w14:paraId="08339194" w14:textId="77777777" w:rsidR="004E7C13" w:rsidRDefault="004E7C13" w:rsidP="0061685E">
            <w:r>
              <w:t>½, 4-8</w:t>
            </w:r>
          </w:p>
        </w:tc>
        <w:tc>
          <w:tcPr>
            <w:tcW w:w="3686" w:type="dxa"/>
          </w:tcPr>
          <w:p w14:paraId="3D649C8E"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5 lessen begeleiding kunstroute</w:t>
            </w:r>
          </w:p>
        </w:tc>
        <w:tc>
          <w:tcPr>
            <w:tcW w:w="5386" w:type="dxa"/>
          </w:tcPr>
          <w:p w14:paraId="57D6B97E"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w:t>
            </w:r>
          </w:p>
        </w:tc>
      </w:tr>
      <w:tr w:rsidR="004E7C13" w14:paraId="00E8A9CE"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34E498A" w14:textId="77777777" w:rsidR="004E7C13" w:rsidRDefault="004E7C13" w:rsidP="0061685E">
            <w:r>
              <w:t>1-2</w:t>
            </w:r>
          </w:p>
        </w:tc>
        <w:tc>
          <w:tcPr>
            <w:tcW w:w="3686" w:type="dxa"/>
            <w:shd w:val="clear" w:color="auto" w:fill="auto"/>
          </w:tcPr>
          <w:p w14:paraId="5D6810CB"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1-2’tjes</w:t>
            </w:r>
          </w:p>
        </w:tc>
        <w:tc>
          <w:tcPr>
            <w:tcW w:w="5386" w:type="dxa"/>
            <w:shd w:val="clear" w:color="auto" w:fill="auto"/>
          </w:tcPr>
          <w:p w14:paraId="7C591788"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w:t>
            </w:r>
          </w:p>
        </w:tc>
      </w:tr>
      <w:tr w:rsidR="004E7C13" w14:paraId="05C09087"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8C6FECD" w14:textId="77777777" w:rsidR="004E7C13" w:rsidRDefault="004E7C13" w:rsidP="0061685E">
            <w:r>
              <w:t>3</w:t>
            </w:r>
          </w:p>
        </w:tc>
        <w:tc>
          <w:tcPr>
            <w:tcW w:w="3686" w:type="dxa"/>
            <w:shd w:val="clear" w:color="auto" w:fill="auto"/>
          </w:tcPr>
          <w:p w14:paraId="0529FCCF"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Carnaval der dieren</w:t>
            </w:r>
          </w:p>
        </w:tc>
        <w:tc>
          <w:tcPr>
            <w:tcW w:w="5386" w:type="dxa"/>
            <w:shd w:val="clear" w:color="auto" w:fill="auto"/>
          </w:tcPr>
          <w:p w14:paraId="36D4334B"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 xml:space="preserve">CKE </w:t>
            </w:r>
          </w:p>
        </w:tc>
      </w:tr>
      <w:tr w:rsidR="004E7C13" w14:paraId="0037F2F3"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7753B12" w14:textId="77777777" w:rsidR="004E7C13" w:rsidRDefault="004E7C13" w:rsidP="0061685E">
            <w:r>
              <w:t>3</w:t>
            </w:r>
          </w:p>
        </w:tc>
        <w:tc>
          <w:tcPr>
            <w:tcW w:w="3686" w:type="dxa"/>
            <w:shd w:val="clear" w:color="auto" w:fill="auto"/>
          </w:tcPr>
          <w:p w14:paraId="77680BEF"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 xml:space="preserve">Kunstlab </w:t>
            </w:r>
          </w:p>
        </w:tc>
        <w:tc>
          <w:tcPr>
            <w:tcW w:w="5386" w:type="dxa"/>
            <w:shd w:val="clear" w:color="auto" w:fill="auto"/>
          </w:tcPr>
          <w:p w14:paraId="6D9ECD54"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 xml:space="preserve">Cultuurstation -&gt; </w:t>
            </w:r>
            <w:r w:rsidRPr="00C62532">
              <w:t>Iris Verbake</w:t>
            </w:r>
            <w:r>
              <w:t>l</w:t>
            </w:r>
          </w:p>
        </w:tc>
      </w:tr>
      <w:tr w:rsidR="004E7C13" w14:paraId="039D5599"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D700940" w14:textId="77777777" w:rsidR="004E7C13" w:rsidRDefault="004E7C13" w:rsidP="0061685E">
            <w:r>
              <w:t>4-8</w:t>
            </w:r>
          </w:p>
        </w:tc>
        <w:tc>
          <w:tcPr>
            <w:tcW w:w="3686" w:type="dxa"/>
            <w:shd w:val="clear" w:color="auto" w:fill="auto"/>
          </w:tcPr>
          <w:p w14:paraId="4E1FC633"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Crea – dans</w:t>
            </w:r>
          </w:p>
        </w:tc>
        <w:tc>
          <w:tcPr>
            <w:tcW w:w="5386" w:type="dxa"/>
            <w:shd w:val="clear" w:color="auto" w:fill="auto"/>
          </w:tcPr>
          <w:p w14:paraId="3403749C"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Kai-Dance</w:t>
            </w:r>
          </w:p>
        </w:tc>
      </w:tr>
      <w:tr w:rsidR="004E7C13" w14:paraId="29F10FBD"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5E988A7" w14:textId="77777777" w:rsidR="004E7C13" w:rsidRDefault="004E7C13" w:rsidP="0061685E">
            <w:r>
              <w:t>4-8</w:t>
            </w:r>
          </w:p>
        </w:tc>
        <w:tc>
          <w:tcPr>
            <w:tcW w:w="3686" w:type="dxa"/>
            <w:shd w:val="clear" w:color="auto" w:fill="auto"/>
          </w:tcPr>
          <w:p w14:paraId="2B2C3FBE"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 xml:space="preserve">Crea – muziek </w:t>
            </w:r>
          </w:p>
        </w:tc>
        <w:tc>
          <w:tcPr>
            <w:tcW w:w="5386" w:type="dxa"/>
            <w:shd w:val="clear" w:color="auto" w:fill="auto"/>
          </w:tcPr>
          <w:p w14:paraId="5B962407"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rPr>
                <w:lang w:val="fr-FR"/>
              </w:rPr>
              <w:t>040muziek</w:t>
            </w:r>
          </w:p>
        </w:tc>
      </w:tr>
      <w:tr w:rsidR="004E7C13" w14:paraId="611DEADE"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FF58E6B" w14:textId="77777777" w:rsidR="004E7C13" w:rsidRDefault="004E7C13" w:rsidP="0061685E">
            <w:r>
              <w:t xml:space="preserve">4 </w:t>
            </w:r>
          </w:p>
        </w:tc>
        <w:tc>
          <w:tcPr>
            <w:tcW w:w="3686" w:type="dxa"/>
            <w:shd w:val="clear" w:color="auto" w:fill="auto"/>
          </w:tcPr>
          <w:p w14:paraId="2A6560A9"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rsidRPr="00363534">
              <w:t>Koning = muziek</w:t>
            </w:r>
          </w:p>
        </w:tc>
        <w:tc>
          <w:tcPr>
            <w:tcW w:w="5386" w:type="dxa"/>
            <w:shd w:val="clear" w:color="auto" w:fill="auto"/>
          </w:tcPr>
          <w:p w14:paraId="0E39F94E"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 xml:space="preserve">CKE -&gt; Ruud </w:t>
            </w:r>
            <w:r w:rsidRPr="004C6C7C">
              <w:t>ruud.vandermeulen@cke.nl</w:t>
            </w:r>
          </w:p>
        </w:tc>
      </w:tr>
      <w:tr w:rsidR="004E7C13" w14:paraId="2B58C071"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3C83611" w14:textId="77777777" w:rsidR="004E7C13" w:rsidRDefault="004E7C13" w:rsidP="0061685E">
            <w:r>
              <w:t xml:space="preserve">4 </w:t>
            </w:r>
          </w:p>
        </w:tc>
        <w:tc>
          <w:tcPr>
            <w:tcW w:w="3686" w:type="dxa"/>
            <w:shd w:val="clear" w:color="auto" w:fill="auto"/>
          </w:tcPr>
          <w:p w14:paraId="42CF07D6"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rsidRPr="00363534">
              <w:t>Goochelen met beeld</w:t>
            </w:r>
          </w:p>
        </w:tc>
        <w:tc>
          <w:tcPr>
            <w:tcW w:w="5386" w:type="dxa"/>
            <w:shd w:val="clear" w:color="auto" w:fill="auto"/>
          </w:tcPr>
          <w:p w14:paraId="1B6C7888"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 Ingrid van Zummeren</w:t>
            </w:r>
          </w:p>
        </w:tc>
      </w:tr>
      <w:tr w:rsidR="004E7C13" w14:paraId="3083F484"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06DB6A06" w14:textId="77777777" w:rsidR="004E7C13" w:rsidRDefault="004E7C13" w:rsidP="0061685E">
            <w:r>
              <w:t xml:space="preserve">5 </w:t>
            </w:r>
          </w:p>
        </w:tc>
        <w:tc>
          <w:tcPr>
            <w:tcW w:w="3686" w:type="dxa"/>
            <w:shd w:val="clear" w:color="auto" w:fill="auto"/>
          </w:tcPr>
          <w:p w14:paraId="2A7F19C9"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Van Abbe</w:t>
            </w:r>
          </w:p>
        </w:tc>
        <w:tc>
          <w:tcPr>
            <w:tcW w:w="5386" w:type="dxa"/>
            <w:shd w:val="clear" w:color="auto" w:fill="auto"/>
          </w:tcPr>
          <w:p w14:paraId="690CF0EF"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Annebel (Van Abbemuseum)</w:t>
            </w:r>
          </w:p>
        </w:tc>
      </w:tr>
      <w:tr w:rsidR="004E7C13" w14:paraId="51F677CA"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14830D0" w14:textId="77777777" w:rsidR="004E7C13" w:rsidRDefault="004E7C13" w:rsidP="0061685E">
            <w:r>
              <w:t>5</w:t>
            </w:r>
          </w:p>
        </w:tc>
        <w:tc>
          <w:tcPr>
            <w:tcW w:w="3686" w:type="dxa"/>
            <w:shd w:val="clear" w:color="auto" w:fill="auto"/>
          </w:tcPr>
          <w:p w14:paraId="598572A1"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rsidRPr="00363534">
              <w:t>Uitvinders (ontdekfabriek)</w:t>
            </w:r>
          </w:p>
        </w:tc>
        <w:tc>
          <w:tcPr>
            <w:tcW w:w="5386" w:type="dxa"/>
            <w:shd w:val="clear" w:color="auto" w:fill="auto"/>
          </w:tcPr>
          <w:p w14:paraId="6F8B66DF"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w:t>
            </w:r>
          </w:p>
        </w:tc>
      </w:tr>
      <w:tr w:rsidR="004E7C13" w14:paraId="21C82968"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75E671B" w14:textId="77777777" w:rsidR="004E7C13" w:rsidRDefault="004E7C13" w:rsidP="0061685E">
            <w:r>
              <w:t>5/6</w:t>
            </w:r>
          </w:p>
        </w:tc>
        <w:tc>
          <w:tcPr>
            <w:tcW w:w="3686" w:type="dxa"/>
            <w:shd w:val="clear" w:color="auto" w:fill="auto"/>
          </w:tcPr>
          <w:p w14:paraId="7BA67822"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Wonka podia (‘Voorstelling waarin hopelijk niets gebeurt’)</w:t>
            </w:r>
          </w:p>
        </w:tc>
        <w:tc>
          <w:tcPr>
            <w:tcW w:w="5386" w:type="dxa"/>
            <w:shd w:val="clear" w:color="auto" w:fill="auto"/>
          </w:tcPr>
          <w:p w14:paraId="3C5B9DF9"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w:t>
            </w:r>
          </w:p>
        </w:tc>
      </w:tr>
      <w:tr w:rsidR="004E7C13" w14:paraId="05FAB70B"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6E94D5B" w14:textId="77777777" w:rsidR="004E7C13" w:rsidRDefault="004E7C13" w:rsidP="0061685E">
            <w:r>
              <w:t>5</w:t>
            </w:r>
          </w:p>
        </w:tc>
        <w:tc>
          <w:tcPr>
            <w:tcW w:w="3686" w:type="dxa"/>
            <w:shd w:val="clear" w:color="auto" w:fill="auto"/>
          </w:tcPr>
          <w:p w14:paraId="0F4955FB"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Museum</w:t>
            </w:r>
          </w:p>
        </w:tc>
        <w:tc>
          <w:tcPr>
            <w:tcW w:w="5386" w:type="dxa"/>
            <w:shd w:val="clear" w:color="auto" w:fill="auto"/>
          </w:tcPr>
          <w:p w14:paraId="0B744153"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Museumschatjes</w:t>
            </w:r>
          </w:p>
        </w:tc>
      </w:tr>
      <w:tr w:rsidR="004E7C13" w14:paraId="11C389C8"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E4CC2B6" w14:textId="77777777" w:rsidR="004E7C13" w:rsidRDefault="004E7C13" w:rsidP="0061685E">
            <w:r>
              <w:t>5/6</w:t>
            </w:r>
          </w:p>
        </w:tc>
        <w:tc>
          <w:tcPr>
            <w:tcW w:w="3686" w:type="dxa"/>
            <w:shd w:val="clear" w:color="auto" w:fill="auto"/>
          </w:tcPr>
          <w:p w14:paraId="61D6B647"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Glow</w:t>
            </w:r>
          </w:p>
        </w:tc>
        <w:tc>
          <w:tcPr>
            <w:tcW w:w="5386" w:type="dxa"/>
            <w:shd w:val="clear" w:color="auto" w:fill="auto"/>
          </w:tcPr>
          <w:p w14:paraId="051BACDF"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w:t>
            </w:r>
          </w:p>
        </w:tc>
      </w:tr>
      <w:tr w:rsidR="004E7C13" w14:paraId="54321E76"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5897BED" w14:textId="77777777" w:rsidR="004E7C13" w:rsidRDefault="004E7C13" w:rsidP="0061685E">
            <w:r>
              <w:t>6</w:t>
            </w:r>
          </w:p>
        </w:tc>
        <w:tc>
          <w:tcPr>
            <w:tcW w:w="3686" w:type="dxa"/>
            <w:shd w:val="clear" w:color="auto" w:fill="auto"/>
          </w:tcPr>
          <w:p w14:paraId="5663E466"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rsidRPr="00363534">
              <w:t>Emoji universe</w:t>
            </w:r>
          </w:p>
        </w:tc>
        <w:tc>
          <w:tcPr>
            <w:tcW w:w="5386" w:type="dxa"/>
            <w:shd w:val="clear" w:color="auto" w:fill="auto"/>
          </w:tcPr>
          <w:p w14:paraId="513E0AD3"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 Shirley</w:t>
            </w:r>
          </w:p>
        </w:tc>
      </w:tr>
      <w:tr w:rsidR="004E7C13" w14:paraId="43F13832"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1C77E98" w14:textId="77777777" w:rsidR="004E7C13" w:rsidRDefault="004E7C13" w:rsidP="0061685E">
            <w:r>
              <w:t>7</w:t>
            </w:r>
          </w:p>
        </w:tc>
        <w:tc>
          <w:tcPr>
            <w:tcW w:w="3686" w:type="dxa"/>
            <w:shd w:val="clear" w:color="auto" w:fill="auto"/>
          </w:tcPr>
          <w:p w14:paraId="7D504C01"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Voorstelling ‘Doe maar niet’</w:t>
            </w:r>
          </w:p>
        </w:tc>
        <w:tc>
          <w:tcPr>
            <w:tcW w:w="5386" w:type="dxa"/>
            <w:shd w:val="clear" w:color="auto" w:fill="auto"/>
          </w:tcPr>
          <w:p w14:paraId="0C80CAD0"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w:t>
            </w:r>
          </w:p>
        </w:tc>
      </w:tr>
      <w:tr w:rsidR="004E7C13" w14:paraId="31922852"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805BD91" w14:textId="77777777" w:rsidR="004E7C13" w:rsidRDefault="004E7C13" w:rsidP="0061685E">
            <w:r>
              <w:t>7</w:t>
            </w:r>
          </w:p>
        </w:tc>
        <w:tc>
          <w:tcPr>
            <w:tcW w:w="3686" w:type="dxa"/>
            <w:shd w:val="clear" w:color="auto" w:fill="auto"/>
          </w:tcPr>
          <w:p w14:paraId="2F4630A1"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rsidRPr="00363534">
              <w:t>Cultuurprofessional theater</w:t>
            </w:r>
          </w:p>
        </w:tc>
        <w:tc>
          <w:tcPr>
            <w:tcW w:w="5386" w:type="dxa"/>
            <w:shd w:val="clear" w:color="auto" w:fill="auto"/>
          </w:tcPr>
          <w:p w14:paraId="32C458DF"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Cultuurstation/Lotte</w:t>
            </w:r>
          </w:p>
        </w:tc>
      </w:tr>
      <w:tr w:rsidR="004E7C13" w14:paraId="4F4D2F92"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F21AC4D" w14:textId="77777777" w:rsidR="004E7C13" w:rsidRDefault="004E7C13" w:rsidP="0061685E">
            <w:r>
              <w:t>7</w:t>
            </w:r>
          </w:p>
        </w:tc>
        <w:tc>
          <w:tcPr>
            <w:tcW w:w="3686" w:type="dxa"/>
            <w:shd w:val="clear" w:color="auto" w:fill="auto"/>
          </w:tcPr>
          <w:p w14:paraId="59DBEFFF"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Kamp Vught</w:t>
            </w:r>
          </w:p>
        </w:tc>
        <w:tc>
          <w:tcPr>
            <w:tcW w:w="5386" w:type="dxa"/>
            <w:shd w:val="clear" w:color="auto" w:fill="auto"/>
          </w:tcPr>
          <w:p w14:paraId="6592E44C"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Museumschatjes</w:t>
            </w:r>
          </w:p>
        </w:tc>
      </w:tr>
      <w:tr w:rsidR="004E7C13" w14:paraId="78B70511" w14:textId="77777777" w:rsidTr="00877FD4">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F26C675" w14:textId="77777777" w:rsidR="004E7C13" w:rsidRDefault="004E7C13" w:rsidP="0061685E">
            <w:r>
              <w:t>8</w:t>
            </w:r>
          </w:p>
        </w:tc>
        <w:tc>
          <w:tcPr>
            <w:tcW w:w="3686" w:type="dxa"/>
            <w:shd w:val="clear" w:color="auto" w:fill="auto"/>
          </w:tcPr>
          <w:p w14:paraId="6D986F36" w14:textId="77777777" w:rsidR="004E7C13" w:rsidRPr="00BB20D6" w:rsidRDefault="004E7C13" w:rsidP="0061685E">
            <w:pPr>
              <w:cnfStyle w:val="000000000000" w:firstRow="0" w:lastRow="0" w:firstColumn="0" w:lastColumn="0" w:oddVBand="0" w:evenVBand="0" w:oddHBand="0" w:evenHBand="0" w:firstRowFirstColumn="0" w:firstRowLastColumn="0" w:lastRowFirstColumn="0" w:lastRowLastColumn="0"/>
              <w:rPr>
                <w:rFonts w:ascii="Aptos" w:hAnsi="Aptos"/>
                <w:color w:val="000000"/>
                <w:shd w:val="clear" w:color="auto" w:fill="FFFFFF"/>
              </w:rPr>
            </w:pPr>
            <w:r w:rsidRPr="003545F5">
              <w:t>'Licht op de toekomst'</w:t>
            </w:r>
            <w:r>
              <w:rPr>
                <w:rFonts w:ascii="Aptos" w:hAnsi="Aptos"/>
                <w:color w:val="000000"/>
                <w:shd w:val="clear" w:color="auto" w:fill="FFFFFF"/>
              </w:rPr>
              <w:t xml:space="preserve"> </w:t>
            </w:r>
          </w:p>
        </w:tc>
        <w:tc>
          <w:tcPr>
            <w:tcW w:w="5386" w:type="dxa"/>
            <w:shd w:val="clear" w:color="auto" w:fill="auto"/>
          </w:tcPr>
          <w:p w14:paraId="0BEF5C5D"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Cultuurstation</w:t>
            </w:r>
          </w:p>
        </w:tc>
      </w:tr>
      <w:tr w:rsidR="004E7C13" w14:paraId="7DE622FE" w14:textId="77777777" w:rsidTr="00877FD4">
        <w:tc>
          <w:tcPr>
            <w:cnfStyle w:val="001000000000" w:firstRow="0" w:lastRow="0" w:firstColumn="1" w:lastColumn="0" w:oddVBand="0" w:evenVBand="0" w:oddHBand="0" w:evenHBand="0" w:firstRowFirstColumn="0" w:firstRowLastColumn="0" w:lastRowFirstColumn="0" w:lastRowLastColumn="0"/>
            <w:tcW w:w="1129" w:type="dxa"/>
          </w:tcPr>
          <w:p w14:paraId="204A609A" w14:textId="77777777" w:rsidR="004E7C13" w:rsidRDefault="004E7C13" w:rsidP="0061685E">
            <w:r>
              <w:t>8</w:t>
            </w:r>
          </w:p>
        </w:tc>
        <w:tc>
          <w:tcPr>
            <w:tcW w:w="3686" w:type="dxa"/>
          </w:tcPr>
          <w:p w14:paraId="6068BE7F" w14:textId="77777777" w:rsidR="004E7C13" w:rsidRPr="00363534" w:rsidRDefault="004E7C13" w:rsidP="0061685E">
            <w:pPr>
              <w:cnfStyle w:val="000000000000" w:firstRow="0" w:lastRow="0" w:firstColumn="0" w:lastColumn="0" w:oddVBand="0" w:evenVBand="0" w:oddHBand="0" w:evenHBand="0" w:firstRowFirstColumn="0" w:firstRowLastColumn="0" w:lastRowFirstColumn="0" w:lastRowLastColumn="0"/>
            </w:pPr>
            <w:r>
              <w:t>Museum</w:t>
            </w:r>
          </w:p>
        </w:tc>
        <w:tc>
          <w:tcPr>
            <w:tcW w:w="5386" w:type="dxa"/>
          </w:tcPr>
          <w:p w14:paraId="2D610413" w14:textId="77777777" w:rsidR="004E7C13" w:rsidRDefault="004E7C13" w:rsidP="0061685E">
            <w:pPr>
              <w:cnfStyle w:val="000000000000" w:firstRow="0" w:lastRow="0" w:firstColumn="0" w:lastColumn="0" w:oddVBand="0" w:evenVBand="0" w:oddHBand="0" w:evenHBand="0" w:firstRowFirstColumn="0" w:firstRowLastColumn="0" w:lastRowFirstColumn="0" w:lastRowLastColumn="0"/>
            </w:pPr>
            <w:r>
              <w:t>Museumschatjes</w:t>
            </w:r>
          </w:p>
        </w:tc>
      </w:tr>
    </w:tbl>
    <w:p w14:paraId="3D7B6215" w14:textId="4A49E1FF" w:rsidR="00F143A3" w:rsidRDefault="00F143A3" w:rsidP="00F143A3"/>
    <w:p w14:paraId="489B8A8C" w14:textId="0F6FBE0B" w:rsidR="0006060A" w:rsidRDefault="0006060A" w:rsidP="00F143A3"/>
    <w:p w14:paraId="2EBC33BB" w14:textId="4CDA6DA2" w:rsidR="0006060A" w:rsidRDefault="0006060A" w:rsidP="00F143A3"/>
    <w:p w14:paraId="629C7E33" w14:textId="236AAFF7" w:rsidR="008134CA" w:rsidRDefault="008134CA" w:rsidP="00F143A3"/>
    <w:p w14:paraId="2D6D1E7E" w14:textId="3D19D770" w:rsidR="0057465E" w:rsidRPr="00897792" w:rsidRDefault="00787AD2" w:rsidP="00F143A3">
      <w:r w:rsidRPr="00787AD2">
        <w:rPr>
          <w:noProof/>
        </w:rPr>
        <w:t xml:space="preserve">  </w:t>
      </w:r>
    </w:p>
    <w:p w14:paraId="598A7505" w14:textId="77777777" w:rsidR="00771B39" w:rsidRPr="00897792" w:rsidRDefault="00771B39" w:rsidP="000A0EDB">
      <w:pPr>
        <w:shd w:val="clear" w:color="auto" w:fill="FFFFFF" w:themeFill="background1"/>
        <w:rPr>
          <w:rFonts w:ascii="Calibri" w:hAnsi="Calibri" w:cs="Calibri"/>
          <w:sz w:val="20"/>
          <w:szCs w:val="20"/>
        </w:rPr>
      </w:pPr>
    </w:p>
    <w:p w14:paraId="03C948AA" w14:textId="1CFCD17E" w:rsidR="000A0EDB" w:rsidRPr="00897792" w:rsidRDefault="000A0EDB" w:rsidP="000A0EDB">
      <w:pPr>
        <w:shd w:val="clear" w:color="auto" w:fill="FFFFFF" w:themeFill="background1"/>
        <w:rPr>
          <w:rFonts w:ascii="Calibri" w:hAnsi="Calibri" w:cs="Calibri"/>
          <w:color w:val="222222"/>
          <w:sz w:val="20"/>
          <w:szCs w:val="20"/>
          <w:shd w:val="clear" w:color="auto" w:fill="FFFFFF"/>
        </w:rPr>
      </w:pPr>
    </w:p>
    <w:sectPr w:rsidR="000A0EDB" w:rsidRPr="00897792" w:rsidSect="00737C79">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Modern Love Grung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B80"/>
    <w:multiLevelType w:val="hybridMultilevel"/>
    <w:tmpl w:val="54C22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3B3A10"/>
    <w:multiLevelType w:val="hybridMultilevel"/>
    <w:tmpl w:val="EA429450"/>
    <w:lvl w:ilvl="0" w:tplc="6548EA08">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776073"/>
    <w:multiLevelType w:val="hybridMultilevel"/>
    <w:tmpl w:val="7CE0303E"/>
    <w:lvl w:ilvl="0" w:tplc="96CA39D8">
      <w:numFmt w:val="bullet"/>
      <w:lvlText w:val="-"/>
      <w:lvlJc w:val="left"/>
      <w:pPr>
        <w:ind w:left="360" w:hanging="360"/>
      </w:pPr>
      <w:rPr>
        <w:rFonts w:ascii="Trebuchet MS" w:eastAsiaTheme="minorHAnsi" w:hAnsi="Trebuchet M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96967877">
    <w:abstractNumId w:val="2"/>
  </w:num>
  <w:num w:numId="2" w16cid:durableId="1949385086">
    <w:abstractNumId w:val="0"/>
  </w:num>
  <w:num w:numId="3" w16cid:durableId="75320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E7"/>
    <w:rsid w:val="00022ECB"/>
    <w:rsid w:val="00030DDB"/>
    <w:rsid w:val="00032208"/>
    <w:rsid w:val="00032A63"/>
    <w:rsid w:val="0006060A"/>
    <w:rsid w:val="00083CB4"/>
    <w:rsid w:val="000A0EDB"/>
    <w:rsid w:val="000C4899"/>
    <w:rsid w:val="000E2AF3"/>
    <w:rsid w:val="000E68E3"/>
    <w:rsid w:val="0011757E"/>
    <w:rsid w:val="00124079"/>
    <w:rsid w:val="00125EA0"/>
    <w:rsid w:val="00140723"/>
    <w:rsid w:val="001B4630"/>
    <w:rsid w:val="001F447B"/>
    <w:rsid w:val="00202347"/>
    <w:rsid w:val="00227724"/>
    <w:rsid w:val="002734DB"/>
    <w:rsid w:val="00291223"/>
    <w:rsid w:val="0030618A"/>
    <w:rsid w:val="00310D7E"/>
    <w:rsid w:val="00310F2A"/>
    <w:rsid w:val="00320180"/>
    <w:rsid w:val="0032311F"/>
    <w:rsid w:val="003355C9"/>
    <w:rsid w:val="00343CA8"/>
    <w:rsid w:val="00344D4D"/>
    <w:rsid w:val="00351B6E"/>
    <w:rsid w:val="003C66BB"/>
    <w:rsid w:val="00414405"/>
    <w:rsid w:val="00414BFE"/>
    <w:rsid w:val="0046347E"/>
    <w:rsid w:val="004D3606"/>
    <w:rsid w:val="004E7C13"/>
    <w:rsid w:val="0052309C"/>
    <w:rsid w:val="00541555"/>
    <w:rsid w:val="0057465E"/>
    <w:rsid w:val="005A4652"/>
    <w:rsid w:val="005B294E"/>
    <w:rsid w:val="005D4BA2"/>
    <w:rsid w:val="005F091C"/>
    <w:rsid w:val="00607E3B"/>
    <w:rsid w:val="00631645"/>
    <w:rsid w:val="0064049A"/>
    <w:rsid w:val="00672FC1"/>
    <w:rsid w:val="0069072C"/>
    <w:rsid w:val="00696DE7"/>
    <w:rsid w:val="006F7B48"/>
    <w:rsid w:val="00700C68"/>
    <w:rsid w:val="00722E5E"/>
    <w:rsid w:val="00737C79"/>
    <w:rsid w:val="00771B39"/>
    <w:rsid w:val="00787AD2"/>
    <w:rsid w:val="007F1F48"/>
    <w:rsid w:val="00805281"/>
    <w:rsid w:val="008134CA"/>
    <w:rsid w:val="008315F1"/>
    <w:rsid w:val="00852BE7"/>
    <w:rsid w:val="00875B2E"/>
    <w:rsid w:val="00877FD4"/>
    <w:rsid w:val="008811EB"/>
    <w:rsid w:val="00897792"/>
    <w:rsid w:val="009034BF"/>
    <w:rsid w:val="00933414"/>
    <w:rsid w:val="00942F91"/>
    <w:rsid w:val="00980150"/>
    <w:rsid w:val="009A1334"/>
    <w:rsid w:val="009A3D1D"/>
    <w:rsid w:val="009D3891"/>
    <w:rsid w:val="009E43F4"/>
    <w:rsid w:val="00A2761A"/>
    <w:rsid w:val="00A91EF7"/>
    <w:rsid w:val="00AD59AC"/>
    <w:rsid w:val="00AE0C51"/>
    <w:rsid w:val="00B40D60"/>
    <w:rsid w:val="00B63740"/>
    <w:rsid w:val="00B646FA"/>
    <w:rsid w:val="00C25AA7"/>
    <w:rsid w:val="00C34ACE"/>
    <w:rsid w:val="00C362BF"/>
    <w:rsid w:val="00C409E0"/>
    <w:rsid w:val="00C5732A"/>
    <w:rsid w:val="00C91E1A"/>
    <w:rsid w:val="00CB2B73"/>
    <w:rsid w:val="00CE71D6"/>
    <w:rsid w:val="00D86E90"/>
    <w:rsid w:val="00DA6610"/>
    <w:rsid w:val="00DC2F95"/>
    <w:rsid w:val="00DE29EF"/>
    <w:rsid w:val="00DE692D"/>
    <w:rsid w:val="00E37DE5"/>
    <w:rsid w:val="00E635F3"/>
    <w:rsid w:val="00E943A1"/>
    <w:rsid w:val="00EB0B4D"/>
    <w:rsid w:val="00EB3232"/>
    <w:rsid w:val="00ED5C7A"/>
    <w:rsid w:val="00ED75BF"/>
    <w:rsid w:val="00EF0241"/>
    <w:rsid w:val="00F13C2C"/>
    <w:rsid w:val="00F143A3"/>
    <w:rsid w:val="00F37BE7"/>
    <w:rsid w:val="00F86CF4"/>
    <w:rsid w:val="00FB0B86"/>
    <w:rsid w:val="00FC0115"/>
    <w:rsid w:val="00FC2636"/>
    <w:rsid w:val="00FF4345"/>
    <w:rsid w:val="00FF76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D32B"/>
  <w15:chartTrackingRefBased/>
  <w15:docId w15:val="{E64F7FDF-9C51-40BD-B798-DC9C1C29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1334"/>
    <w:rPr>
      <w:color w:val="0000FF"/>
      <w:u w:val="single"/>
    </w:rPr>
  </w:style>
  <w:style w:type="character" w:styleId="Onopgelostemelding">
    <w:name w:val="Unresolved Mention"/>
    <w:basedOn w:val="Standaardalinea-lettertype"/>
    <w:uiPriority w:val="99"/>
    <w:semiHidden/>
    <w:unhideWhenUsed/>
    <w:rsid w:val="009A1334"/>
    <w:rPr>
      <w:color w:val="605E5C"/>
      <w:shd w:val="clear" w:color="auto" w:fill="E1DFDD"/>
    </w:rPr>
  </w:style>
  <w:style w:type="paragraph" w:styleId="Lijstalinea">
    <w:name w:val="List Paragraph"/>
    <w:basedOn w:val="Standaard"/>
    <w:uiPriority w:val="34"/>
    <w:qFormat/>
    <w:rsid w:val="009A1334"/>
    <w:pPr>
      <w:ind w:left="720"/>
      <w:contextualSpacing/>
    </w:pPr>
  </w:style>
  <w:style w:type="table" w:styleId="Tabelraster">
    <w:name w:val="Table Grid"/>
    <w:basedOn w:val="Standaardtabel"/>
    <w:uiPriority w:val="39"/>
    <w:rsid w:val="0063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80150"/>
    <w:rPr>
      <w:sz w:val="16"/>
      <w:szCs w:val="16"/>
    </w:rPr>
  </w:style>
  <w:style w:type="paragraph" w:styleId="Tekstopmerking">
    <w:name w:val="annotation text"/>
    <w:basedOn w:val="Standaard"/>
    <w:link w:val="TekstopmerkingChar"/>
    <w:uiPriority w:val="99"/>
    <w:semiHidden/>
    <w:unhideWhenUsed/>
    <w:rsid w:val="0098015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0150"/>
    <w:rPr>
      <w:sz w:val="20"/>
      <w:szCs w:val="20"/>
    </w:rPr>
  </w:style>
  <w:style w:type="paragraph" w:styleId="Onderwerpvanopmerking">
    <w:name w:val="annotation subject"/>
    <w:basedOn w:val="Tekstopmerking"/>
    <w:next w:val="Tekstopmerking"/>
    <w:link w:val="OnderwerpvanopmerkingChar"/>
    <w:uiPriority w:val="99"/>
    <w:semiHidden/>
    <w:unhideWhenUsed/>
    <w:rsid w:val="00980150"/>
    <w:rPr>
      <w:b/>
      <w:bCs/>
    </w:rPr>
  </w:style>
  <w:style w:type="character" w:customStyle="1" w:styleId="OnderwerpvanopmerkingChar">
    <w:name w:val="Onderwerp van opmerking Char"/>
    <w:basedOn w:val="TekstopmerkingChar"/>
    <w:link w:val="Onderwerpvanopmerking"/>
    <w:uiPriority w:val="99"/>
    <w:semiHidden/>
    <w:rsid w:val="00980150"/>
    <w:rPr>
      <w:b/>
      <w:bCs/>
      <w:sz w:val="20"/>
      <w:szCs w:val="20"/>
    </w:rPr>
  </w:style>
  <w:style w:type="paragraph" w:styleId="Ballontekst">
    <w:name w:val="Balloon Text"/>
    <w:basedOn w:val="Standaard"/>
    <w:link w:val="BallontekstChar"/>
    <w:uiPriority w:val="99"/>
    <w:semiHidden/>
    <w:unhideWhenUsed/>
    <w:rsid w:val="0098015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0150"/>
    <w:rPr>
      <w:rFonts w:ascii="Segoe UI" w:hAnsi="Segoe UI" w:cs="Segoe UI"/>
      <w:sz w:val="18"/>
      <w:szCs w:val="18"/>
    </w:rPr>
  </w:style>
  <w:style w:type="paragraph" w:styleId="Geenafstand">
    <w:name w:val="No Spacing"/>
    <w:uiPriority w:val="1"/>
    <w:qFormat/>
    <w:rsid w:val="00787AD2"/>
    <w:pPr>
      <w:spacing w:after="0" w:line="240" w:lineRule="auto"/>
    </w:pPr>
  </w:style>
  <w:style w:type="table" w:styleId="Rastertabel4">
    <w:name w:val="Grid Table 4"/>
    <w:basedOn w:val="Standaardtabel"/>
    <w:uiPriority w:val="49"/>
    <w:rsid w:val="004E7C13"/>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Colors" Target="diagrams/colors1.xml"/><Relationship Id="rId10" Type="http://schemas.microsoft.com/office/2007/relationships/hdphoto" Target="media/hdphoto1.wdp"/><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0CF89F-F688-4253-B0F9-2CF999E9C82D}"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nl-NL"/>
        </a:p>
      </dgm:t>
    </dgm:pt>
    <dgm:pt modelId="{8FEE2250-52B3-4FD4-B1CD-CC9480F36302}">
      <dgm:prSet phldrT="[Tekst]" custT="1"/>
      <dgm:spPr/>
      <dgm:t>
        <a:bodyPr/>
        <a:lstStyle/>
        <a:p>
          <a:r>
            <a:rPr lang="nl-NL" sz="900"/>
            <a:t>eind schooljaar</a:t>
          </a:r>
        </a:p>
      </dgm:t>
    </dgm:pt>
    <dgm:pt modelId="{A36CFA6A-01AA-4161-A153-897653F5A93E}" type="parTrans" cxnId="{CF5569A9-4C04-4869-8D21-6B22DE5185B6}">
      <dgm:prSet/>
      <dgm:spPr/>
      <dgm:t>
        <a:bodyPr/>
        <a:lstStyle/>
        <a:p>
          <a:endParaRPr lang="nl-NL"/>
        </a:p>
      </dgm:t>
    </dgm:pt>
    <dgm:pt modelId="{17DFAD74-1606-4C8D-9E9A-0863A94E6517}" type="sibTrans" cxnId="{CF5569A9-4C04-4869-8D21-6B22DE5185B6}">
      <dgm:prSet/>
      <dgm:spPr/>
      <dgm:t>
        <a:bodyPr/>
        <a:lstStyle/>
        <a:p>
          <a:endParaRPr lang="nl-NL"/>
        </a:p>
      </dgm:t>
    </dgm:pt>
    <dgm:pt modelId="{A617F9EF-A771-4F0F-AC50-9DB0DFBB91FA}">
      <dgm:prSet phldrT="[Tekst]" custT="1"/>
      <dgm:spPr/>
      <dgm:t>
        <a:bodyPr/>
        <a:lstStyle/>
        <a:p>
          <a:r>
            <a:rPr lang="nl-NL" sz="900"/>
            <a:t>9 CREA data plannen (4-5-6 &amp; 7-8)</a:t>
          </a:r>
        </a:p>
      </dgm:t>
    </dgm:pt>
    <dgm:pt modelId="{74DDFD53-83B7-4736-ADD0-BB3145BD00BC}" type="parTrans" cxnId="{9276FE6D-544C-4492-993C-B2E0CFB04ADE}">
      <dgm:prSet/>
      <dgm:spPr/>
      <dgm:t>
        <a:bodyPr/>
        <a:lstStyle/>
        <a:p>
          <a:endParaRPr lang="nl-NL"/>
        </a:p>
      </dgm:t>
    </dgm:pt>
    <dgm:pt modelId="{DC053C6C-903E-477C-B3D2-0D427F59A5A9}" type="sibTrans" cxnId="{9276FE6D-544C-4492-993C-B2E0CFB04ADE}">
      <dgm:prSet/>
      <dgm:spPr/>
      <dgm:t>
        <a:bodyPr/>
        <a:lstStyle/>
        <a:p>
          <a:endParaRPr lang="nl-NL"/>
        </a:p>
      </dgm:t>
    </dgm:pt>
    <dgm:pt modelId="{42DF60DB-7C2A-4CA2-AA20-AF6E998432D9}">
      <dgm:prSet phldrT="[Tekst]" custT="1"/>
      <dgm:spPr/>
      <dgm:t>
        <a:bodyPr/>
        <a:lstStyle/>
        <a:p>
          <a:r>
            <a:rPr lang="nl-NL" sz="900"/>
            <a:t>040Muziek, Kai-Dance en CKE benaderen voor Muziek en Dans</a:t>
          </a:r>
        </a:p>
      </dgm:t>
    </dgm:pt>
    <dgm:pt modelId="{3CF7E169-3FFB-4836-884D-18F159A0D1FB}" type="parTrans" cxnId="{5E8F4C85-5A12-4B65-A19A-6C51EFB0FA59}">
      <dgm:prSet/>
      <dgm:spPr/>
      <dgm:t>
        <a:bodyPr/>
        <a:lstStyle/>
        <a:p>
          <a:endParaRPr lang="nl-NL"/>
        </a:p>
      </dgm:t>
    </dgm:pt>
    <dgm:pt modelId="{D1EF2D9C-1503-4E39-8BC7-98564DFBF790}" type="sibTrans" cxnId="{5E8F4C85-5A12-4B65-A19A-6C51EFB0FA59}">
      <dgm:prSet/>
      <dgm:spPr/>
      <dgm:t>
        <a:bodyPr/>
        <a:lstStyle/>
        <a:p>
          <a:endParaRPr lang="nl-NL"/>
        </a:p>
      </dgm:t>
    </dgm:pt>
    <dgm:pt modelId="{24EC5BE9-D35D-42E7-91F3-E2A46A101785}">
      <dgm:prSet phldrT="[Tekst]" custT="1"/>
      <dgm:spPr/>
      <dgm:t>
        <a:bodyPr/>
        <a:lstStyle/>
        <a:p>
          <a:r>
            <a:rPr lang="nl-NL" sz="900"/>
            <a:t>start nieuwe schooljaar</a:t>
          </a:r>
        </a:p>
      </dgm:t>
    </dgm:pt>
    <dgm:pt modelId="{B4ABD31A-A94E-49B4-9990-78511E6A96D7}" type="parTrans" cxnId="{5072D0DC-0E6C-49F2-AAB0-5123EE8CF82F}">
      <dgm:prSet/>
      <dgm:spPr/>
      <dgm:t>
        <a:bodyPr/>
        <a:lstStyle/>
        <a:p>
          <a:endParaRPr lang="nl-NL"/>
        </a:p>
      </dgm:t>
    </dgm:pt>
    <dgm:pt modelId="{465BCEE1-ADE4-4E61-9EA8-BD3559E99A6E}" type="sibTrans" cxnId="{5072D0DC-0E6C-49F2-AAB0-5123EE8CF82F}">
      <dgm:prSet/>
      <dgm:spPr/>
      <dgm:t>
        <a:bodyPr/>
        <a:lstStyle/>
        <a:p>
          <a:endParaRPr lang="nl-NL"/>
        </a:p>
      </dgm:t>
    </dgm:pt>
    <dgm:pt modelId="{C24821CF-F2B2-4211-B977-464752EB1C92}">
      <dgm:prSet phldrT="[Tekst]" custT="1"/>
      <dgm:spPr/>
      <dgm:t>
        <a:bodyPr/>
        <a:lstStyle/>
        <a:p>
          <a:r>
            <a:rPr lang="nl-NL" sz="900"/>
            <a:t>CREA laten verdelen</a:t>
          </a:r>
        </a:p>
      </dgm:t>
    </dgm:pt>
    <dgm:pt modelId="{4CDE9C90-F17D-4BA3-BFBE-E1332BD8DE88}" type="parTrans" cxnId="{69381AB6-5287-441D-8CF4-F06E1FD68495}">
      <dgm:prSet/>
      <dgm:spPr/>
      <dgm:t>
        <a:bodyPr/>
        <a:lstStyle/>
        <a:p>
          <a:endParaRPr lang="nl-NL"/>
        </a:p>
      </dgm:t>
    </dgm:pt>
    <dgm:pt modelId="{8C3B62C9-9628-4EF2-9E63-78D3AC8DB9DE}" type="sibTrans" cxnId="{69381AB6-5287-441D-8CF4-F06E1FD68495}">
      <dgm:prSet/>
      <dgm:spPr/>
      <dgm:t>
        <a:bodyPr/>
        <a:lstStyle/>
        <a:p>
          <a:endParaRPr lang="nl-NL"/>
        </a:p>
      </dgm:t>
    </dgm:pt>
    <dgm:pt modelId="{D2B279C4-8C9B-4718-9E81-D668DB54ECAF}">
      <dgm:prSet phldrT="[Tekst]" custT="1"/>
      <dgm:spPr/>
      <dgm:t>
        <a:bodyPr/>
        <a:lstStyle/>
        <a:p>
          <a:r>
            <a:rPr lang="nl-NL" sz="900"/>
            <a:t>Start CREA</a:t>
          </a:r>
        </a:p>
      </dgm:t>
    </dgm:pt>
    <dgm:pt modelId="{66388762-D862-4963-A46C-3FC4DCBF524F}" type="parTrans" cxnId="{BE43309D-83BE-451D-A88D-4D3F821B051B}">
      <dgm:prSet/>
      <dgm:spPr/>
      <dgm:t>
        <a:bodyPr/>
        <a:lstStyle/>
        <a:p>
          <a:endParaRPr lang="nl-NL"/>
        </a:p>
      </dgm:t>
    </dgm:pt>
    <dgm:pt modelId="{1D9CB557-6526-4AF1-A816-6ADC45E13452}" type="sibTrans" cxnId="{BE43309D-83BE-451D-A88D-4D3F821B051B}">
      <dgm:prSet/>
      <dgm:spPr/>
      <dgm:t>
        <a:bodyPr/>
        <a:lstStyle/>
        <a:p>
          <a:endParaRPr lang="nl-NL"/>
        </a:p>
      </dgm:t>
    </dgm:pt>
    <dgm:pt modelId="{CF0DFB5C-39F4-4DF8-8C8C-522B00FD51DB}">
      <dgm:prSet phldrT="[Tekst]" custT="1"/>
      <dgm:spPr/>
      <dgm:t>
        <a:bodyPr/>
        <a:lstStyle/>
        <a:p>
          <a:r>
            <a:rPr lang="nl-NL" sz="900"/>
            <a:t>Vakdocenten in beeld + contactgegevens verspreiden</a:t>
          </a:r>
        </a:p>
      </dgm:t>
    </dgm:pt>
    <dgm:pt modelId="{61CDE17E-2A45-4965-B9FF-7AB10BD9B4D8}" type="parTrans" cxnId="{0A3FA69B-544F-4569-97D0-107DED4A9C1B}">
      <dgm:prSet/>
      <dgm:spPr/>
      <dgm:t>
        <a:bodyPr/>
        <a:lstStyle/>
        <a:p>
          <a:endParaRPr lang="nl-NL"/>
        </a:p>
      </dgm:t>
    </dgm:pt>
    <dgm:pt modelId="{ABA7AA84-E199-4D88-A62E-E5D9653E738C}" type="sibTrans" cxnId="{0A3FA69B-544F-4569-97D0-107DED4A9C1B}">
      <dgm:prSet/>
      <dgm:spPr/>
      <dgm:t>
        <a:bodyPr/>
        <a:lstStyle/>
        <a:p>
          <a:endParaRPr lang="nl-NL"/>
        </a:p>
      </dgm:t>
    </dgm:pt>
    <dgm:pt modelId="{D4B89DA5-7E81-47FE-AFA0-EF32E528D1F3}">
      <dgm:prSet phldrT="[Tekst]" custT="1"/>
      <dgm:spPr/>
      <dgm:t>
        <a:bodyPr/>
        <a:lstStyle/>
        <a:p>
          <a:r>
            <a:rPr lang="nl-NL" sz="900"/>
            <a:t>Behoeften in kaart mbt CREA</a:t>
          </a:r>
        </a:p>
      </dgm:t>
    </dgm:pt>
    <dgm:pt modelId="{1B980405-FFF0-4864-A4AF-545A5E0FFA4F}" type="parTrans" cxnId="{3212967A-53B5-4AA4-A706-8A21D2A6A262}">
      <dgm:prSet/>
      <dgm:spPr/>
      <dgm:t>
        <a:bodyPr/>
        <a:lstStyle/>
        <a:p>
          <a:endParaRPr lang="nl-NL"/>
        </a:p>
      </dgm:t>
    </dgm:pt>
    <dgm:pt modelId="{6EAB345D-0AC4-48C3-B3F4-73E9A61BEF61}" type="sibTrans" cxnId="{3212967A-53B5-4AA4-A706-8A21D2A6A262}">
      <dgm:prSet/>
      <dgm:spPr/>
      <dgm:t>
        <a:bodyPr/>
        <a:lstStyle/>
        <a:p>
          <a:endParaRPr lang="nl-NL"/>
        </a:p>
      </dgm:t>
    </dgm:pt>
    <dgm:pt modelId="{EDDB0351-CBF7-45A7-A3DA-51F5A10DC6C0}">
      <dgm:prSet phldrT="[Tekst]" custT="1"/>
      <dgm:spPr/>
      <dgm:t>
        <a:bodyPr/>
        <a:lstStyle/>
        <a:p>
          <a:r>
            <a:rPr lang="nl-NL" sz="900"/>
            <a:t>Bestellingen 1e CREA &amp; Kerst-crea</a:t>
          </a:r>
        </a:p>
      </dgm:t>
    </dgm:pt>
    <dgm:pt modelId="{4A95D53A-872F-429B-9F74-BA9478620D70}" type="parTrans" cxnId="{DA827FC3-9E8E-445F-8F20-4EB4BA629764}">
      <dgm:prSet/>
      <dgm:spPr/>
      <dgm:t>
        <a:bodyPr/>
        <a:lstStyle/>
        <a:p>
          <a:endParaRPr lang="nl-NL"/>
        </a:p>
      </dgm:t>
    </dgm:pt>
    <dgm:pt modelId="{513DFB0F-B44F-485D-8125-E7B9502550D5}" type="sibTrans" cxnId="{DA827FC3-9E8E-445F-8F20-4EB4BA629764}">
      <dgm:prSet/>
      <dgm:spPr/>
      <dgm:t>
        <a:bodyPr/>
        <a:lstStyle/>
        <a:p>
          <a:endParaRPr lang="nl-NL"/>
        </a:p>
      </dgm:t>
    </dgm:pt>
    <dgm:pt modelId="{940844A9-3A97-446B-A1B5-9B39B835E48E}">
      <dgm:prSet custT="1"/>
      <dgm:spPr/>
      <dgm:t>
        <a:bodyPr/>
        <a:lstStyle/>
        <a:p>
          <a:r>
            <a:rPr lang="nl-NL" sz="900"/>
            <a:t>Tijdens CREA</a:t>
          </a:r>
        </a:p>
      </dgm:t>
    </dgm:pt>
    <dgm:pt modelId="{7C49B061-675D-4B70-A6AE-A2BA98E5E010}" type="parTrans" cxnId="{0BC45E00-99B7-47D2-ADCB-793616FCF2BB}">
      <dgm:prSet/>
      <dgm:spPr/>
      <dgm:t>
        <a:bodyPr/>
        <a:lstStyle/>
        <a:p>
          <a:endParaRPr lang="nl-NL"/>
        </a:p>
      </dgm:t>
    </dgm:pt>
    <dgm:pt modelId="{ECBE1005-37F8-459D-9B87-17964060EF7B}" type="sibTrans" cxnId="{0BC45E00-99B7-47D2-ADCB-793616FCF2BB}">
      <dgm:prSet/>
      <dgm:spPr/>
      <dgm:t>
        <a:bodyPr/>
        <a:lstStyle/>
        <a:p>
          <a:endParaRPr lang="nl-NL"/>
        </a:p>
      </dgm:t>
    </dgm:pt>
    <dgm:pt modelId="{14FB47D7-C6CF-4513-B56D-55820F69DFDA}">
      <dgm:prSet custT="1"/>
      <dgm:spPr/>
      <dgm:t>
        <a:bodyPr/>
        <a:lstStyle/>
        <a:p>
          <a:r>
            <a:rPr lang="nl-NL" sz="900"/>
            <a:t>januari</a:t>
          </a:r>
        </a:p>
      </dgm:t>
    </dgm:pt>
    <dgm:pt modelId="{1685D9D2-31FF-44ED-A0AC-3B8095DBA26D}" type="parTrans" cxnId="{9D62FF11-8A74-484B-9511-76EDE8B6A75C}">
      <dgm:prSet/>
      <dgm:spPr/>
      <dgm:t>
        <a:bodyPr/>
        <a:lstStyle/>
        <a:p>
          <a:endParaRPr lang="nl-NL"/>
        </a:p>
      </dgm:t>
    </dgm:pt>
    <dgm:pt modelId="{487DD838-A3E3-4500-8288-712ADF759538}" type="sibTrans" cxnId="{9D62FF11-8A74-484B-9511-76EDE8B6A75C}">
      <dgm:prSet/>
      <dgm:spPr/>
      <dgm:t>
        <a:bodyPr/>
        <a:lstStyle/>
        <a:p>
          <a:endParaRPr lang="nl-NL"/>
        </a:p>
      </dgm:t>
    </dgm:pt>
    <dgm:pt modelId="{9271B400-F3DC-4389-8E19-2CDA734DBE1F}">
      <dgm:prSet custT="1"/>
      <dgm:spPr/>
      <dgm:t>
        <a:bodyPr/>
        <a:lstStyle/>
        <a:p>
          <a:r>
            <a:rPr lang="nl-NL" sz="900"/>
            <a:t>Loopt alles?</a:t>
          </a:r>
        </a:p>
      </dgm:t>
    </dgm:pt>
    <dgm:pt modelId="{1B36E79F-1498-4221-B021-503ECE7D4EA8}" type="parTrans" cxnId="{DCCDBA5F-A4B5-4928-9DEA-101CC6FD1C11}">
      <dgm:prSet/>
      <dgm:spPr/>
      <dgm:t>
        <a:bodyPr/>
        <a:lstStyle/>
        <a:p>
          <a:endParaRPr lang="nl-NL"/>
        </a:p>
      </dgm:t>
    </dgm:pt>
    <dgm:pt modelId="{E40F86E5-65FC-4B46-8909-B0B1D193AA89}" type="sibTrans" cxnId="{DCCDBA5F-A4B5-4928-9DEA-101CC6FD1C11}">
      <dgm:prSet/>
      <dgm:spPr/>
      <dgm:t>
        <a:bodyPr/>
        <a:lstStyle/>
        <a:p>
          <a:endParaRPr lang="nl-NL"/>
        </a:p>
      </dgm:t>
    </dgm:pt>
    <dgm:pt modelId="{6C055E2F-8CAC-4533-92EB-A1FE699100F8}">
      <dgm:prSet custT="1"/>
      <dgm:spPr/>
      <dgm:t>
        <a:bodyPr/>
        <a:lstStyle/>
        <a:p>
          <a:r>
            <a:rPr lang="nl-NL" sz="900"/>
            <a:t>Tribunekast</a:t>
          </a:r>
        </a:p>
      </dgm:t>
    </dgm:pt>
    <dgm:pt modelId="{358D18FB-C756-4614-9F8F-758A7980940A}" type="parTrans" cxnId="{8FB2FD8C-18E2-4475-9A9F-4F4AA6C9B01F}">
      <dgm:prSet/>
      <dgm:spPr/>
      <dgm:t>
        <a:bodyPr/>
        <a:lstStyle/>
        <a:p>
          <a:endParaRPr lang="nl-NL"/>
        </a:p>
      </dgm:t>
    </dgm:pt>
    <dgm:pt modelId="{723BA0AD-0B0D-47DD-A636-61F52B309DBD}" type="sibTrans" cxnId="{8FB2FD8C-18E2-4475-9A9F-4F4AA6C9B01F}">
      <dgm:prSet/>
      <dgm:spPr/>
      <dgm:t>
        <a:bodyPr/>
        <a:lstStyle/>
        <a:p>
          <a:endParaRPr lang="nl-NL"/>
        </a:p>
      </dgm:t>
    </dgm:pt>
    <dgm:pt modelId="{B3C3C6C7-ADA1-43EC-9BE1-5F502C97950D}">
      <dgm:prSet custT="1"/>
      <dgm:spPr/>
      <dgm:t>
        <a:bodyPr/>
        <a:lstStyle/>
        <a:p>
          <a:r>
            <a:rPr lang="nl-NL" sz="900"/>
            <a:t>Mensen uitnodigen studiedag Kunstproject.</a:t>
          </a:r>
        </a:p>
      </dgm:t>
    </dgm:pt>
    <dgm:pt modelId="{92A32453-5483-420A-9B26-2758AEA30CF8}" type="parTrans" cxnId="{7F8EFD6D-DCF3-43F1-9119-73FEC52E2385}">
      <dgm:prSet/>
      <dgm:spPr/>
      <dgm:t>
        <a:bodyPr/>
        <a:lstStyle/>
        <a:p>
          <a:endParaRPr lang="nl-NL"/>
        </a:p>
      </dgm:t>
    </dgm:pt>
    <dgm:pt modelId="{0AB404FF-AAA5-440C-9B11-F4B1B95E0EC8}" type="sibTrans" cxnId="{7F8EFD6D-DCF3-43F1-9119-73FEC52E2385}">
      <dgm:prSet/>
      <dgm:spPr/>
      <dgm:t>
        <a:bodyPr/>
        <a:lstStyle/>
        <a:p>
          <a:endParaRPr lang="nl-NL"/>
        </a:p>
      </dgm:t>
    </dgm:pt>
    <dgm:pt modelId="{BC4F4407-6743-4935-AC84-3A0E1079AC36}">
      <dgm:prSet custT="1"/>
      <dgm:spPr/>
      <dgm:t>
        <a:bodyPr/>
        <a:lstStyle/>
        <a:p>
          <a:r>
            <a:rPr lang="nl-NL" sz="900"/>
            <a:t>Teampresentatie voorbereiden + bespreken MT</a:t>
          </a:r>
        </a:p>
      </dgm:t>
    </dgm:pt>
    <dgm:pt modelId="{FB0E1738-ACC7-4816-BBC7-1799F407F2E0}" type="parTrans" cxnId="{7DEC23AB-CE4A-4D6B-876F-41517C712BB4}">
      <dgm:prSet/>
      <dgm:spPr/>
      <dgm:t>
        <a:bodyPr/>
        <a:lstStyle/>
        <a:p>
          <a:endParaRPr lang="nl-NL"/>
        </a:p>
      </dgm:t>
    </dgm:pt>
    <dgm:pt modelId="{B82BBFBD-BDE1-4C19-B711-B80C6CBCBBE2}" type="sibTrans" cxnId="{7DEC23AB-CE4A-4D6B-876F-41517C712BB4}">
      <dgm:prSet/>
      <dgm:spPr/>
      <dgm:t>
        <a:bodyPr/>
        <a:lstStyle/>
        <a:p>
          <a:endParaRPr lang="nl-NL"/>
        </a:p>
      </dgm:t>
    </dgm:pt>
    <dgm:pt modelId="{569B4B4F-A0BE-415B-BE5F-AB54EA4525A6}">
      <dgm:prSet custT="1"/>
      <dgm:spPr/>
      <dgm:t>
        <a:bodyPr/>
        <a:lstStyle/>
        <a:p>
          <a:r>
            <a:rPr lang="nl-NL" sz="900"/>
            <a:t>Maart</a:t>
          </a:r>
        </a:p>
      </dgm:t>
    </dgm:pt>
    <dgm:pt modelId="{A0135D9B-8546-4711-B485-04FEE74EE1CD}" type="parTrans" cxnId="{316CC89D-8B19-4AF8-873C-B2E61D3FC3B2}">
      <dgm:prSet/>
      <dgm:spPr/>
      <dgm:t>
        <a:bodyPr/>
        <a:lstStyle/>
        <a:p>
          <a:endParaRPr lang="nl-NL"/>
        </a:p>
      </dgm:t>
    </dgm:pt>
    <dgm:pt modelId="{88597E8D-DAD1-4C4A-968B-BA84A464CF80}" type="sibTrans" cxnId="{316CC89D-8B19-4AF8-873C-B2E61D3FC3B2}">
      <dgm:prSet/>
      <dgm:spPr/>
      <dgm:t>
        <a:bodyPr/>
        <a:lstStyle/>
        <a:p>
          <a:endParaRPr lang="nl-NL"/>
        </a:p>
      </dgm:t>
    </dgm:pt>
    <dgm:pt modelId="{69544E5E-7D7F-43FC-A49F-39E8AE0D55BC}">
      <dgm:prSet custT="1"/>
      <dgm:spPr/>
      <dgm:t>
        <a:bodyPr/>
        <a:lstStyle/>
        <a:p>
          <a:r>
            <a:rPr lang="nl-NL" sz="900"/>
            <a:t>Presentatie team</a:t>
          </a:r>
        </a:p>
      </dgm:t>
    </dgm:pt>
    <dgm:pt modelId="{4562066F-FFD0-431E-B643-71B96AF9EA27}" type="parTrans" cxnId="{B78EF993-6A26-4CF7-B126-35104615E26D}">
      <dgm:prSet/>
      <dgm:spPr/>
      <dgm:t>
        <a:bodyPr/>
        <a:lstStyle/>
        <a:p>
          <a:endParaRPr lang="nl-NL"/>
        </a:p>
      </dgm:t>
    </dgm:pt>
    <dgm:pt modelId="{951A1BC5-A95F-45E6-87C4-7212B0A9E2F1}" type="sibTrans" cxnId="{B78EF993-6A26-4CF7-B126-35104615E26D}">
      <dgm:prSet/>
      <dgm:spPr/>
      <dgm:t>
        <a:bodyPr/>
        <a:lstStyle/>
        <a:p>
          <a:endParaRPr lang="nl-NL"/>
        </a:p>
      </dgm:t>
    </dgm:pt>
    <dgm:pt modelId="{D6CB109A-5953-402F-A9BF-A2E1EE43507B}">
      <dgm:prSet custT="1"/>
      <dgm:spPr/>
      <dgm:t>
        <a:bodyPr/>
        <a:lstStyle/>
        <a:p>
          <a:r>
            <a:rPr lang="nl-NL" sz="900"/>
            <a:t>Kunstproject opening?</a:t>
          </a:r>
        </a:p>
      </dgm:t>
    </dgm:pt>
    <dgm:pt modelId="{9370C220-43B5-47E6-A9C4-3E239CC52EE9}" type="parTrans" cxnId="{E3C1385A-1AD8-4433-9013-CDC60C203F1D}">
      <dgm:prSet/>
      <dgm:spPr/>
      <dgm:t>
        <a:bodyPr/>
        <a:lstStyle/>
        <a:p>
          <a:endParaRPr lang="nl-NL"/>
        </a:p>
      </dgm:t>
    </dgm:pt>
    <dgm:pt modelId="{14C3CC31-302D-48B4-802E-230DBEECD8E4}" type="sibTrans" cxnId="{E3C1385A-1AD8-4433-9013-CDC60C203F1D}">
      <dgm:prSet/>
      <dgm:spPr/>
      <dgm:t>
        <a:bodyPr/>
        <a:lstStyle/>
        <a:p>
          <a:endParaRPr lang="nl-NL"/>
        </a:p>
      </dgm:t>
    </dgm:pt>
    <dgm:pt modelId="{73F9D5EE-4D00-4569-8236-0B3808BCAB16}">
      <dgm:prSet phldrT="[Tekst]" custT="1"/>
      <dgm:spPr/>
      <dgm:t>
        <a:bodyPr/>
        <a:lstStyle/>
        <a:p>
          <a:r>
            <a:rPr lang="nl-NL" sz="900"/>
            <a:t>Thema Kunstproject</a:t>
          </a:r>
        </a:p>
      </dgm:t>
    </dgm:pt>
    <dgm:pt modelId="{DFB2FAFB-8148-408B-B908-6C76A93CAD57}" type="parTrans" cxnId="{FE557585-9287-4F3B-A36A-BEBFFFF3B011}">
      <dgm:prSet/>
      <dgm:spPr/>
      <dgm:t>
        <a:bodyPr/>
        <a:lstStyle/>
        <a:p>
          <a:endParaRPr lang="nl-NL"/>
        </a:p>
      </dgm:t>
    </dgm:pt>
    <dgm:pt modelId="{28032A35-C502-4A08-9DAA-5EB4C2CD0823}" type="sibTrans" cxnId="{FE557585-9287-4F3B-A36A-BEBFFFF3B011}">
      <dgm:prSet/>
      <dgm:spPr/>
      <dgm:t>
        <a:bodyPr/>
        <a:lstStyle/>
        <a:p>
          <a:endParaRPr lang="nl-NL"/>
        </a:p>
      </dgm:t>
    </dgm:pt>
    <dgm:pt modelId="{04C14A8F-7C94-4E02-9734-DA776F247F2C}">
      <dgm:prSet custT="1"/>
      <dgm:spPr/>
      <dgm:t>
        <a:bodyPr/>
        <a:lstStyle/>
        <a:p>
          <a:r>
            <a:rPr lang="nl-NL" sz="900"/>
            <a:t>Thema communiceren</a:t>
          </a:r>
        </a:p>
      </dgm:t>
    </dgm:pt>
    <dgm:pt modelId="{8F3B2261-E2FB-4F12-B230-20A075BF021C}" type="parTrans" cxnId="{0966ED6B-7205-4661-8A76-F59773131CFC}">
      <dgm:prSet/>
      <dgm:spPr/>
      <dgm:t>
        <a:bodyPr/>
        <a:lstStyle/>
        <a:p>
          <a:endParaRPr lang="nl-NL"/>
        </a:p>
      </dgm:t>
    </dgm:pt>
    <dgm:pt modelId="{90DD46C2-5FEE-41B6-8205-D5DFBCEA895A}" type="sibTrans" cxnId="{0966ED6B-7205-4661-8A76-F59773131CFC}">
      <dgm:prSet/>
      <dgm:spPr/>
      <dgm:t>
        <a:bodyPr/>
        <a:lstStyle/>
        <a:p>
          <a:endParaRPr lang="nl-NL"/>
        </a:p>
      </dgm:t>
    </dgm:pt>
    <dgm:pt modelId="{0A717E5A-4F4E-4507-B44F-77377B5087DD}">
      <dgm:prSet custT="1"/>
      <dgm:spPr/>
      <dgm:t>
        <a:bodyPr/>
        <a:lstStyle/>
        <a:p>
          <a:r>
            <a:rPr lang="nl-NL" sz="900"/>
            <a:t>Bestelling</a:t>
          </a:r>
        </a:p>
      </dgm:t>
    </dgm:pt>
    <dgm:pt modelId="{F2EEDA95-FADB-41B4-9916-C9556ADDC0D3}" type="parTrans" cxnId="{48E8228A-2CB5-43B0-8AE4-9B859410476E}">
      <dgm:prSet/>
      <dgm:spPr/>
      <dgm:t>
        <a:bodyPr/>
        <a:lstStyle/>
        <a:p>
          <a:endParaRPr lang="nl-NL"/>
        </a:p>
      </dgm:t>
    </dgm:pt>
    <dgm:pt modelId="{A4CDD334-BA07-45F8-A919-9CB6D672204B}" type="sibTrans" cxnId="{48E8228A-2CB5-43B0-8AE4-9B859410476E}">
      <dgm:prSet/>
      <dgm:spPr/>
      <dgm:t>
        <a:bodyPr/>
        <a:lstStyle/>
        <a:p>
          <a:endParaRPr lang="nl-NL"/>
        </a:p>
      </dgm:t>
    </dgm:pt>
    <dgm:pt modelId="{C749A771-91A2-4F91-95B7-AEA987D6E9E1}">
      <dgm:prSet custT="1"/>
      <dgm:spPr/>
      <dgm:t>
        <a:bodyPr/>
        <a:lstStyle/>
        <a:p>
          <a:r>
            <a:rPr lang="nl-NL" sz="900"/>
            <a:t>Juni/Juli</a:t>
          </a:r>
        </a:p>
      </dgm:t>
    </dgm:pt>
    <dgm:pt modelId="{20FBE834-06B4-4BD7-B2BA-41C392D7A7F0}" type="parTrans" cxnId="{C1BB8873-6B91-415E-B0F7-4EE7DACECC37}">
      <dgm:prSet/>
      <dgm:spPr/>
      <dgm:t>
        <a:bodyPr/>
        <a:lstStyle/>
        <a:p>
          <a:endParaRPr lang="nl-NL"/>
        </a:p>
      </dgm:t>
    </dgm:pt>
    <dgm:pt modelId="{F91EA25D-A599-4B0E-97FD-28BC50016134}" type="sibTrans" cxnId="{C1BB8873-6B91-415E-B0F7-4EE7DACECC37}">
      <dgm:prSet/>
      <dgm:spPr/>
      <dgm:t>
        <a:bodyPr/>
        <a:lstStyle/>
        <a:p>
          <a:endParaRPr lang="nl-NL"/>
        </a:p>
      </dgm:t>
    </dgm:pt>
    <dgm:pt modelId="{19E4CD3B-B69B-4A46-A229-862C284D9AC4}">
      <dgm:prSet custT="1"/>
      <dgm:spPr/>
      <dgm:t>
        <a:bodyPr/>
        <a:lstStyle/>
        <a:p>
          <a:r>
            <a:rPr lang="nl-NL" sz="900"/>
            <a:t>Afspraak 25/26 CMK</a:t>
          </a:r>
        </a:p>
      </dgm:t>
    </dgm:pt>
    <dgm:pt modelId="{878250BD-BBA5-4B59-85FB-DC8A41BB2281}" type="parTrans" cxnId="{23FD332D-B262-43A3-9776-2768F0263F86}">
      <dgm:prSet/>
      <dgm:spPr/>
      <dgm:t>
        <a:bodyPr/>
        <a:lstStyle/>
        <a:p>
          <a:endParaRPr lang="nl-NL"/>
        </a:p>
      </dgm:t>
    </dgm:pt>
    <dgm:pt modelId="{8841B3A4-4E56-4D29-BAE6-FD58A27B417F}" type="sibTrans" cxnId="{23FD332D-B262-43A3-9776-2768F0263F86}">
      <dgm:prSet/>
      <dgm:spPr/>
      <dgm:t>
        <a:bodyPr/>
        <a:lstStyle/>
        <a:p>
          <a:endParaRPr lang="nl-NL"/>
        </a:p>
      </dgm:t>
    </dgm:pt>
    <dgm:pt modelId="{48E56AD6-2534-40F4-A93A-12EC64C93DB5}">
      <dgm:prSet custT="1"/>
      <dgm:spPr/>
      <dgm:t>
        <a:bodyPr/>
        <a:lstStyle/>
        <a:p>
          <a:r>
            <a:rPr lang="nl-NL" sz="900"/>
            <a:t>Inschrijven activiteiten 25/26</a:t>
          </a:r>
        </a:p>
      </dgm:t>
    </dgm:pt>
    <dgm:pt modelId="{0D9A0B42-F243-496C-BE13-A6C402091B99}" type="parTrans" cxnId="{24F393D6-97DF-4D55-95A0-5539A2AE1629}">
      <dgm:prSet/>
      <dgm:spPr/>
      <dgm:t>
        <a:bodyPr/>
        <a:lstStyle/>
        <a:p>
          <a:endParaRPr lang="nl-NL"/>
        </a:p>
      </dgm:t>
    </dgm:pt>
    <dgm:pt modelId="{0E00C094-1F96-4D54-99E8-BD222CDDA26F}" type="sibTrans" cxnId="{24F393D6-97DF-4D55-95A0-5539A2AE1629}">
      <dgm:prSet/>
      <dgm:spPr/>
      <dgm:t>
        <a:bodyPr/>
        <a:lstStyle/>
        <a:p>
          <a:endParaRPr lang="nl-NL"/>
        </a:p>
      </dgm:t>
    </dgm:pt>
    <dgm:pt modelId="{8C6149DD-A09A-43FD-83AD-5BF56B0E659F}">
      <dgm:prSet custT="1"/>
      <dgm:spPr/>
      <dgm:t>
        <a:bodyPr/>
        <a:lstStyle/>
        <a:p>
          <a:r>
            <a:rPr lang="nl-NL" sz="900"/>
            <a:t>April/mei</a:t>
          </a:r>
        </a:p>
      </dgm:t>
    </dgm:pt>
    <dgm:pt modelId="{CBAA2FA8-F3A1-4847-9FAF-B325DB46F6B6}" type="parTrans" cxnId="{B793D1DB-9C68-4207-A1E5-2320D1D3A3F1}">
      <dgm:prSet/>
      <dgm:spPr/>
      <dgm:t>
        <a:bodyPr/>
        <a:lstStyle/>
        <a:p>
          <a:endParaRPr lang="nl-NL"/>
        </a:p>
      </dgm:t>
    </dgm:pt>
    <dgm:pt modelId="{D3A46D4C-0CE1-4B0F-B3A6-D6903D568A27}" type="sibTrans" cxnId="{B793D1DB-9C68-4207-A1E5-2320D1D3A3F1}">
      <dgm:prSet/>
      <dgm:spPr/>
      <dgm:t>
        <a:bodyPr/>
        <a:lstStyle/>
        <a:p>
          <a:endParaRPr lang="nl-NL"/>
        </a:p>
      </dgm:t>
    </dgm:pt>
    <dgm:pt modelId="{B745D781-75A0-4E4A-B1E5-CCCABFE6DD61}">
      <dgm:prSet custT="1"/>
      <dgm:spPr/>
      <dgm:t>
        <a:bodyPr/>
        <a:lstStyle/>
        <a:p>
          <a:r>
            <a:rPr lang="nl-NL" sz="900"/>
            <a:t>Evalueren CREA + docenten</a:t>
          </a:r>
        </a:p>
      </dgm:t>
    </dgm:pt>
    <dgm:pt modelId="{FA31BE09-8754-4C4F-88E9-43B124269358}" type="parTrans" cxnId="{5BE02DD4-F2FC-43D3-9FB3-03AD4A2B959D}">
      <dgm:prSet/>
      <dgm:spPr/>
      <dgm:t>
        <a:bodyPr/>
        <a:lstStyle/>
        <a:p>
          <a:endParaRPr lang="nl-NL"/>
        </a:p>
      </dgm:t>
    </dgm:pt>
    <dgm:pt modelId="{98267A96-2E50-4276-A088-B260FE86A7B5}" type="sibTrans" cxnId="{5BE02DD4-F2FC-43D3-9FB3-03AD4A2B959D}">
      <dgm:prSet/>
      <dgm:spPr/>
      <dgm:t>
        <a:bodyPr/>
        <a:lstStyle/>
        <a:p>
          <a:endParaRPr lang="nl-NL"/>
        </a:p>
      </dgm:t>
    </dgm:pt>
    <dgm:pt modelId="{F01A4BCC-1D91-48EF-A21C-B20674CBDCBA}">
      <dgm:prSet custT="1"/>
      <dgm:spPr/>
      <dgm:t>
        <a:bodyPr/>
        <a:lstStyle/>
        <a:p>
          <a:r>
            <a:rPr lang="nl-NL" sz="900"/>
            <a:t>Inschrijven museumschatjes</a:t>
          </a:r>
        </a:p>
      </dgm:t>
    </dgm:pt>
    <dgm:pt modelId="{8CDD9E62-A662-4674-934D-99AF6912A213}" type="parTrans" cxnId="{ABDBBDB3-9932-4DF8-ABE7-F421F285F93B}">
      <dgm:prSet/>
      <dgm:spPr/>
      <dgm:t>
        <a:bodyPr/>
        <a:lstStyle/>
        <a:p>
          <a:endParaRPr lang="nl-NL"/>
        </a:p>
      </dgm:t>
    </dgm:pt>
    <dgm:pt modelId="{CF236227-8BE5-4FDA-9108-DE1830BC1AB9}" type="sibTrans" cxnId="{ABDBBDB3-9932-4DF8-ABE7-F421F285F93B}">
      <dgm:prSet/>
      <dgm:spPr/>
      <dgm:t>
        <a:bodyPr/>
        <a:lstStyle/>
        <a:p>
          <a:endParaRPr lang="nl-NL"/>
        </a:p>
      </dgm:t>
    </dgm:pt>
    <dgm:pt modelId="{BFC4280A-E3BB-4684-852A-6F228862017D}">
      <dgm:prSet custT="1"/>
      <dgm:spPr/>
      <dgm:t>
        <a:bodyPr/>
        <a:lstStyle/>
        <a:p>
          <a:r>
            <a:rPr lang="nl-NL" sz="900"/>
            <a:t>Mogelijke netwerkbijeenkomst.</a:t>
          </a:r>
        </a:p>
      </dgm:t>
    </dgm:pt>
    <dgm:pt modelId="{5974FC8B-3CDA-4E3C-8CC9-3E7CD0EF2A9F}" type="parTrans" cxnId="{04F771E7-0C3C-4AF3-93B8-7DB0E5A50D8D}">
      <dgm:prSet/>
      <dgm:spPr/>
      <dgm:t>
        <a:bodyPr/>
        <a:lstStyle/>
        <a:p>
          <a:endParaRPr lang="nl-NL"/>
        </a:p>
      </dgm:t>
    </dgm:pt>
    <dgm:pt modelId="{B37C791C-496B-4381-81DA-1D36875A1907}" type="sibTrans" cxnId="{04F771E7-0C3C-4AF3-93B8-7DB0E5A50D8D}">
      <dgm:prSet/>
      <dgm:spPr/>
      <dgm:t>
        <a:bodyPr/>
        <a:lstStyle/>
        <a:p>
          <a:endParaRPr lang="nl-NL"/>
        </a:p>
      </dgm:t>
    </dgm:pt>
    <dgm:pt modelId="{B726EC71-E5A8-48C6-857F-18AB3E7D8696}">
      <dgm:prSet custT="1"/>
      <dgm:spPr/>
      <dgm:t>
        <a:bodyPr/>
        <a:lstStyle/>
        <a:p>
          <a:r>
            <a:rPr lang="nl-NL" sz="900"/>
            <a:t>Einde schooljaar:</a:t>
          </a:r>
        </a:p>
      </dgm:t>
    </dgm:pt>
    <dgm:pt modelId="{9E43909A-0F83-4268-B68B-AAF3962A4F79}" type="parTrans" cxnId="{60939BA0-96EC-44FB-A4FD-3782B96BEA91}">
      <dgm:prSet/>
      <dgm:spPr/>
      <dgm:t>
        <a:bodyPr/>
        <a:lstStyle/>
        <a:p>
          <a:endParaRPr lang="nl-NL"/>
        </a:p>
      </dgm:t>
    </dgm:pt>
    <dgm:pt modelId="{7C4274EF-ED07-4CE4-BCD2-DED9E7FDBF4C}" type="sibTrans" cxnId="{60939BA0-96EC-44FB-A4FD-3782B96BEA91}">
      <dgm:prSet/>
      <dgm:spPr/>
      <dgm:t>
        <a:bodyPr/>
        <a:lstStyle/>
        <a:p>
          <a:endParaRPr lang="nl-NL"/>
        </a:p>
      </dgm:t>
    </dgm:pt>
    <dgm:pt modelId="{3B6D9399-AEE6-4DDA-BED6-11431465A94C}">
      <dgm:prSet custT="1"/>
      <dgm:spPr/>
      <dgm:t>
        <a:bodyPr/>
        <a:lstStyle/>
        <a:p>
          <a:r>
            <a:rPr lang="nl-NL" sz="900"/>
            <a:t>Kunstroute</a:t>
          </a:r>
        </a:p>
      </dgm:t>
    </dgm:pt>
    <dgm:pt modelId="{418FC7BA-9CFE-4463-824D-1ACB5BAB0462}" type="parTrans" cxnId="{60370C51-7F01-44B4-8BED-473EB1C397A6}">
      <dgm:prSet/>
      <dgm:spPr/>
      <dgm:t>
        <a:bodyPr/>
        <a:lstStyle/>
        <a:p>
          <a:endParaRPr lang="nl-NL"/>
        </a:p>
      </dgm:t>
    </dgm:pt>
    <dgm:pt modelId="{DC084A05-19B7-40F6-A47A-289132B34947}" type="sibTrans" cxnId="{60370C51-7F01-44B4-8BED-473EB1C397A6}">
      <dgm:prSet/>
      <dgm:spPr/>
      <dgm:t>
        <a:bodyPr/>
        <a:lstStyle/>
        <a:p>
          <a:endParaRPr lang="nl-NL"/>
        </a:p>
      </dgm:t>
    </dgm:pt>
    <dgm:pt modelId="{10E0052A-0167-43CA-82BB-243474344361}">
      <dgm:prSet custT="1"/>
      <dgm:spPr/>
      <dgm:t>
        <a:bodyPr/>
        <a:lstStyle/>
        <a:p>
          <a:r>
            <a:rPr lang="nl-NL" sz="900"/>
            <a:t>Evalueren Kunstproject</a:t>
          </a:r>
        </a:p>
      </dgm:t>
    </dgm:pt>
    <dgm:pt modelId="{5D4B51A4-F983-4EA9-AD42-207DF00F08E7}" type="parTrans" cxnId="{F07713FC-A0B3-4944-823B-AFA3BDE589CD}">
      <dgm:prSet/>
      <dgm:spPr/>
      <dgm:t>
        <a:bodyPr/>
        <a:lstStyle/>
        <a:p>
          <a:endParaRPr lang="nl-NL"/>
        </a:p>
      </dgm:t>
    </dgm:pt>
    <dgm:pt modelId="{13EC36D0-6599-4769-997D-4E7A26EB543C}" type="sibTrans" cxnId="{F07713FC-A0B3-4944-823B-AFA3BDE589CD}">
      <dgm:prSet/>
      <dgm:spPr/>
      <dgm:t>
        <a:bodyPr/>
        <a:lstStyle/>
        <a:p>
          <a:endParaRPr lang="nl-NL"/>
        </a:p>
      </dgm:t>
    </dgm:pt>
    <dgm:pt modelId="{0C65D61D-827B-4440-8939-BF5D68BC65F3}">
      <dgm:prSet custT="1"/>
      <dgm:spPr/>
      <dgm:t>
        <a:bodyPr/>
        <a:lstStyle/>
        <a:p>
          <a:r>
            <a:rPr lang="nl-NL" sz="900"/>
            <a:t>Bestelling magazijn</a:t>
          </a:r>
        </a:p>
      </dgm:t>
    </dgm:pt>
    <dgm:pt modelId="{4C9ACD7D-2EE0-403E-8EBA-2935B9A0E7E1}" type="parTrans" cxnId="{D00397DD-1EE1-4B03-A156-5C84BE7B3D85}">
      <dgm:prSet/>
      <dgm:spPr/>
      <dgm:t>
        <a:bodyPr/>
        <a:lstStyle/>
        <a:p>
          <a:endParaRPr lang="nl-NL"/>
        </a:p>
      </dgm:t>
    </dgm:pt>
    <dgm:pt modelId="{D3386F15-F57B-44A6-8E8A-F972694CFE4F}" type="sibTrans" cxnId="{D00397DD-1EE1-4B03-A156-5C84BE7B3D85}">
      <dgm:prSet/>
      <dgm:spPr/>
      <dgm:t>
        <a:bodyPr/>
        <a:lstStyle/>
        <a:p>
          <a:endParaRPr lang="nl-NL"/>
        </a:p>
      </dgm:t>
    </dgm:pt>
    <dgm:pt modelId="{803E6769-EE50-477D-ADC1-4C1351DDF7C9}">
      <dgm:prSet custT="1"/>
      <dgm:spPr/>
      <dgm:t>
        <a:bodyPr/>
        <a:lstStyle/>
        <a:p>
          <a:r>
            <a:rPr lang="nl-NL" sz="900"/>
            <a:t>Weer opzetten roosters</a:t>
          </a:r>
        </a:p>
      </dgm:t>
    </dgm:pt>
    <dgm:pt modelId="{C0C8D464-8A91-4B2C-AE80-CE7F446F8ED9}" type="parTrans" cxnId="{41539E92-0C2A-48FF-BAE6-1E3CED69425C}">
      <dgm:prSet/>
      <dgm:spPr/>
      <dgm:t>
        <a:bodyPr/>
        <a:lstStyle/>
        <a:p>
          <a:endParaRPr lang="nl-NL"/>
        </a:p>
      </dgm:t>
    </dgm:pt>
    <dgm:pt modelId="{234CB9C8-29FF-4DA7-9470-1998E38FA947}" type="sibTrans" cxnId="{41539E92-0C2A-48FF-BAE6-1E3CED69425C}">
      <dgm:prSet/>
      <dgm:spPr/>
      <dgm:t>
        <a:bodyPr/>
        <a:lstStyle/>
        <a:p>
          <a:endParaRPr lang="nl-NL"/>
        </a:p>
      </dgm:t>
    </dgm:pt>
    <dgm:pt modelId="{C2179A57-434D-4687-AE34-F634DD37CFC5}">
      <dgm:prSet phldrT="[Tekst]" custT="1"/>
      <dgm:spPr/>
      <dgm:t>
        <a:bodyPr/>
        <a:lstStyle/>
        <a:p>
          <a:r>
            <a:rPr lang="nl-NL" sz="900"/>
            <a:t>keuzes activiteiten Cultuurstation</a:t>
          </a:r>
        </a:p>
      </dgm:t>
    </dgm:pt>
    <dgm:pt modelId="{2A0D6367-F58B-4802-9066-E3C647245C08}" type="parTrans" cxnId="{83238F57-ED7C-4E1C-B47C-9C9CF043C566}">
      <dgm:prSet/>
      <dgm:spPr/>
      <dgm:t>
        <a:bodyPr/>
        <a:lstStyle/>
        <a:p>
          <a:endParaRPr lang="nl-NL"/>
        </a:p>
      </dgm:t>
    </dgm:pt>
    <dgm:pt modelId="{A7C9FD51-2A1D-4331-8627-B3EEF917655A}" type="sibTrans" cxnId="{83238F57-ED7C-4E1C-B47C-9C9CF043C566}">
      <dgm:prSet/>
      <dgm:spPr/>
      <dgm:t>
        <a:bodyPr/>
        <a:lstStyle/>
        <a:p>
          <a:endParaRPr lang="nl-NL"/>
        </a:p>
      </dgm:t>
    </dgm:pt>
    <dgm:pt modelId="{43324204-6A1A-40F3-A990-218FAC8447DC}">
      <dgm:prSet phldrT="[Tekst]" custT="1"/>
      <dgm:spPr/>
      <dgm:t>
        <a:bodyPr/>
        <a:lstStyle/>
        <a:p>
          <a:r>
            <a:rPr lang="nl-NL" sz="900"/>
            <a:t>Magazijn opruimen.</a:t>
          </a:r>
        </a:p>
      </dgm:t>
    </dgm:pt>
    <dgm:pt modelId="{B2E3354E-8C27-4801-B113-AE5B0586C5F2}" type="parTrans" cxnId="{278350FB-86B0-448B-A86B-8B52A118D4CB}">
      <dgm:prSet/>
      <dgm:spPr/>
      <dgm:t>
        <a:bodyPr/>
        <a:lstStyle/>
        <a:p>
          <a:endParaRPr lang="nl-NL"/>
        </a:p>
      </dgm:t>
    </dgm:pt>
    <dgm:pt modelId="{68FE124B-27E9-48E4-BE54-685AE0871AFE}" type="sibTrans" cxnId="{278350FB-86B0-448B-A86B-8B52A118D4CB}">
      <dgm:prSet/>
      <dgm:spPr/>
      <dgm:t>
        <a:bodyPr/>
        <a:lstStyle/>
        <a:p>
          <a:endParaRPr lang="nl-NL"/>
        </a:p>
      </dgm:t>
    </dgm:pt>
    <dgm:pt modelId="{4B2514C9-E9FA-42B4-9C7E-A9A79DD253F2}">
      <dgm:prSet custT="1"/>
      <dgm:spPr/>
      <dgm:t>
        <a:bodyPr/>
        <a:lstStyle/>
        <a:p>
          <a:r>
            <a:rPr lang="nl-NL" sz="900"/>
            <a:t>Inschrijving GLOW (okt)</a:t>
          </a:r>
        </a:p>
      </dgm:t>
    </dgm:pt>
    <dgm:pt modelId="{36BC2191-9408-4E7E-A2AF-EADBC4492A77}" type="parTrans" cxnId="{CC69FF27-0BB5-46CD-85E2-D5F381CF6640}">
      <dgm:prSet/>
      <dgm:spPr/>
      <dgm:t>
        <a:bodyPr/>
        <a:lstStyle/>
        <a:p>
          <a:endParaRPr lang="nl-NL"/>
        </a:p>
      </dgm:t>
    </dgm:pt>
    <dgm:pt modelId="{43F43E94-B88C-4944-9A2E-D769BC7CB54A}" type="sibTrans" cxnId="{CC69FF27-0BB5-46CD-85E2-D5F381CF6640}">
      <dgm:prSet/>
      <dgm:spPr/>
      <dgm:t>
        <a:bodyPr/>
        <a:lstStyle/>
        <a:p>
          <a:endParaRPr lang="nl-NL"/>
        </a:p>
      </dgm:t>
    </dgm:pt>
    <dgm:pt modelId="{BE43D8F0-3FF6-4C4F-85A1-E17B792AEBE1}">
      <dgm:prSet custT="1"/>
      <dgm:spPr/>
      <dgm:t>
        <a:bodyPr/>
        <a:lstStyle/>
        <a:p>
          <a:r>
            <a:rPr lang="nl-NL" sz="900"/>
            <a:t>Start Kunstproject</a:t>
          </a:r>
        </a:p>
      </dgm:t>
    </dgm:pt>
    <dgm:pt modelId="{4F7EB20C-BF6F-4D42-820A-F9A5E8642AB3}" type="parTrans" cxnId="{1D031E01-3740-44DB-BBBD-EAED6C3C0A9C}">
      <dgm:prSet/>
      <dgm:spPr/>
      <dgm:t>
        <a:bodyPr/>
        <a:lstStyle/>
        <a:p>
          <a:endParaRPr lang="nl-NL"/>
        </a:p>
      </dgm:t>
    </dgm:pt>
    <dgm:pt modelId="{80489F73-D3E0-49BE-82CE-0952BEBFF038}" type="sibTrans" cxnId="{1D031E01-3740-44DB-BBBD-EAED6C3C0A9C}">
      <dgm:prSet/>
      <dgm:spPr/>
      <dgm:t>
        <a:bodyPr/>
        <a:lstStyle/>
        <a:p>
          <a:endParaRPr lang="nl-NL"/>
        </a:p>
      </dgm:t>
    </dgm:pt>
    <dgm:pt modelId="{E1A28E1A-7285-4EB6-A057-7729ED08E2DB}">
      <dgm:prSet phldrT="[Tekst]" custT="1"/>
      <dgm:spPr/>
      <dgm:t>
        <a:bodyPr/>
        <a:lstStyle/>
        <a:p>
          <a:r>
            <a:rPr lang="nl-NL" sz="900"/>
            <a:t>Gedurende schooljaar: monitoren kunstactiviteiten Cultuurstation en evalueren</a:t>
          </a:r>
        </a:p>
      </dgm:t>
    </dgm:pt>
    <dgm:pt modelId="{C16465E1-E744-4BD7-9B6D-DBDF97187FD1}" type="parTrans" cxnId="{55F5C7A2-3FCC-4F29-BB9C-5189E22D8484}">
      <dgm:prSet/>
      <dgm:spPr/>
      <dgm:t>
        <a:bodyPr/>
        <a:lstStyle/>
        <a:p>
          <a:endParaRPr lang="nl-NL"/>
        </a:p>
      </dgm:t>
    </dgm:pt>
    <dgm:pt modelId="{F74AB09D-47CD-40BB-99A6-8799FF298369}" type="sibTrans" cxnId="{55F5C7A2-3FCC-4F29-BB9C-5189E22D8484}">
      <dgm:prSet/>
      <dgm:spPr/>
      <dgm:t>
        <a:bodyPr/>
        <a:lstStyle/>
        <a:p>
          <a:endParaRPr lang="nl-NL"/>
        </a:p>
      </dgm:t>
    </dgm:pt>
    <dgm:pt modelId="{D258030E-E047-425E-B642-19FC2AC4B2A4}">
      <dgm:prSet custT="1"/>
      <dgm:spPr/>
      <dgm:t>
        <a:bodyPr/>
        <a:lstStyle/>
        <a:p>
          <a:endParaRPr lang="nl-NL" sz="900"/>
        </a:p>
      </dgm:t>
    </dgm:pt>
    <dgm:pt modelId="{280748AC-AED6-4B77-AE09-610CAE78E981}" type="parTrans" cxnId="{AD45319A-683E-4589-9067-FC7D66F6701B}">
      <dgm:prSet/>
      <dgm:spPr/>
      <dgm:t>
        <a:bodyPr/>
        <a:lstStyle/>
        <a:p>
          <a:endParaRPr lang="nl-NL"/>
        </a:p>
      </dgm:t>
    </dgm:pt>
    <dgm:pt modelId="{DF0EEEBE-47D8-4FE6-9B1E-2B7776A69DC5}" type="sibTrans" cxnId="{AD45319A-683E-4589-9067-FC7D66F6701B}">
      <dgm:prSet/>
      <dgm:spPr/>
      <dgm:t>
        <a:bodyPr/>
        <a:lstStyle/>
        <a:p>
          <a:endParaRPr lang="nl-NL"/>
        </a:p>
      </dgm:t>
    </dgm:pt>
    <dgm:pt modelId="{71E93EF0-1485-4D5B-B28B-FA9DD1F84FA2}">
      <dgm:prSet phldrT="[Tekst]" custT="1"/>
      <dgm:spPr/>
      <dgm:t>
        <a:bodyPr/>
        <a:lstStyle/>
        <a:p>
          <a:r>
            <a:rPr lang="nl-NL" sz="900"/>
            <a:t>Herinner MT aan cultuurbeleid in schoolplan (incl. opfriscursus procesgerichte didactiek)</a:t>
          </a:r>
        </a:p>
      </dgm:t>
    </dgm:pt>
    <dgm:pt modelId="{B129D0A0-FEF8-49A7-A76C-28DCC69CBC6C}" type="parTrans" cxnId="{56B9D7FA-B093-4C8E-BF90-6A558BC69729}">
      <dgm:prSet/>
      <dgm:spPr/>
    </dgm:pt>
    <dgm:pt modelId="{B23B4587-C2F2-405E-A3E7-5DC126151805}" type="sibTrans" cxnId="{56B9D7FA-B093-4C8E-BF90-6A558BC69729}">
      <dgm:prSet/>
      <dgm:spPr/>
    </dgm:pt>
    <dgm:pt modelId="{1E1DB18F-B6D0-424E-BAF0-518F9A6E90AC}" type="pres">
      <dgm:prSet presAssocID="{2C0CF89F-F688-4253-B0F9-2CF999E9C82D}" presName="linearFlow" presStyleCnt="0">
        <dgm:presLayoutVars>
          <dgm:dir/>
          <dgm:animLvl val="lvl"/>
          <dgm:resizeHandles val="exact"/>
        </dgm:presLayoutVars>
      </dgm:prSet>
      <dgm:spPr/>
    </dgm:pt>
    <dgm:pt modelId="{958B582A-43B3-4BCF-9D13-47F502BCC022}" type="pres">
      <dgm:prSet presAssocID="{8FEE2250-52B3-4FD4-B1CD-CC9480F36302}" presName="composite" presStyleCnt="0"/>
      <dgm:spPr/>
    </dgm:pt>
    <dgm:pt modelId="{9F6F745F-7C5F-4004-BF05-7E5376BEA6DD}" type="pres">
      <dgm:prSet presAssocID="{8FEE2250-52B3-4FD4-B1CD-CC9480F36302}" presName="parentText" presStyleLbl="alignNode1" presStyleIdx="0" presStyleCnt="9" custLinFactNeighborX="-35947" custLinFactNeighborY="-453">
        <dgm:presLayoutVars>
          <dgm:chMax val="1"/>
          <dgm:bulletEnabled val="1"/>
        </dgm:presLayoutVars>
      </dgm:prSet>
      <dgm:spPr/>
    </dgm:pt>
    <dgm:pt modelId="{0CA5FA1E-1A4D-41D5-849C-FD31AEE04679}" type="pres">
      <dgm:prSet presAssocID="{8FEE2250-52B3-4FD4-B1CD-CC9480F36302}" presName="descendantText" presStyleLbl="alignAcc1" presStyleIdx="0" presStyleCnt="9">
        <dgm:presLayoutVars>
          <dgm:bulletEnabled val="1"/>
        </dgm:presLayoutVars>
      </dgm:prSet>
      <dgm:spPr/>
    </dgm:pt>
    <dgm:pt modelId="{A1DFCD06-41D8-42BF-A532-E11AFA60E8EB}" type="pres">
      <dgm:prSet presAssocID="{17DFAD74-1606-4C8D-9E9A-0863A94E6517}" presName="sp" presStyleCnt="0"/>
      <dgm:spPr/>
    </dgm:pt>
    <dgm:pt modelId="{0DDC752E-8ADA-4C64-AEEB-2DDEC57D36FA}" type="pres">
      <dgm:prSet presAssocID="{24EC5BE9-D35D-42E7-91F3-E2A46A101785}" presName="composite" presStyleCnt="0"/>
      <dgm:spPr/>
    </dgm:pt>
    <dgm:pt modelId="{A4745CB6-6C8C-4CDB-994A-89C1B589993D}" type="pres">
      <dgm:prSet presAssocID="{24EC5BE9-D35D-42E7-91F3-E2A46A101785}" presName="parentText" presStyleLbl="alignNode1" presStyleIdx="1" presStyleCnt="9">
        <dgm:presLayoutVars>
          <dgm:chMax val="1"/>
          <dgm:bulletEnabled val="1"/>
        </dgm:presLayoutVars>
      </dgm:prSet>
      <dgm:spPr/>
    </dgm:pt>
    <dgm:pt modelId="{167D00A2-7E71-450B-8769-32FED6D003C3}" type="pres">
      <dgm:prSet presAssocID="{24EC5BE9-D35D-42E7-91F3-E2A46A101785}" presName="descendantText" presStyleLbl="alignAcc1" presStyleIdx="1" presStyleCnt="9">
        <dgm:presLayoutVars>
          <dgm:bulletEnabled val="1"/>
        </dgm:presLayoutVars>
      </dgm:prSet>
      <dgm:spPr/>
    </dgm:pt>
    <dgm:pt modelId="{DBC275F2-10C9-4546-90C0-DC5A54E23428}" type="pres">
      <dgm:prSet presAssocID="{465BCEE1-ADE4-4E61-9EA8-BD3559E99A6E}" presName="sp" presStyleCnt="0"/>
      <dgm:spPr/>
    </dgm:pt>
    <dgm:pt modelId="{DABA65E9-920E-45DE-AEC8-7768B9B1D694}" type="pres">
      <dgm:prSet presAssocID="{D2B279C4-8C9B-4718-9E81-D668DB54ECAF}" presName="composite" presStyleCnt="0"/>
      <dgm:spPr/>
    </dgm:pt>
    <dgm:pt modelId="{27668C48-5AD4-4430-9174-4E7ABC6BE5BC}" type="pres">
      <dgm:prSet presAssocID="{D2B279C4-8C9B-4718-9E81-D668DB54ECAF}" presName="parentText" presStyleLbl="alignNode1" presStyleIdx="2" presStyleCnt="9">
        <dgm:presLayoutVars>
          <dgm:chMax val="1"/>
          <dgm:bulletEnabled val="1"/>
        </dgm:presLayoutVars>
      </dgm:prSet>
      <dgm:spPr/>
    </dgm:pt>
    <dgm:pt modelId="{740A0855-A476-4CC8-AF39-2EF16C5E1C71}" type="pres">
      <dgm:prSet presAssocID="{D2B279C4-8C9B-4718-9E81-D668DB54ECAF}" presName="descendantText" presStyleLbl="alignAcc1" presStyleIdx="2" presStyleCnt="9">
        <dgm:presLayoutVars>
          <dgm:bulletEnabled val="1"/>
        </dgm:presLayoutVars>
      </dgm:prSet>
      <dgm:spPr/>
    </dgm:pt>
    <dgm:pt modelId="{40BA229B-8B2E-4925-993A-9932A8A664CD}" type="pres">
      <dgm:prSet presAssocID="{1D9CB557-6526-4AF1-A816-6ADC45E13452}" presName="sp" presStyleCnt="0"/>
      <dgm:spPr/>
    </dgm:pt>
    <dgm:pt modelId="{DD2963E6-18B8-498B-AE8E-404540BE4F07}" type="pres">
      <dgm:prSet presAssocID="{940844A9-3A97-446B-A1B5-9B39B835E48E}" presName="composite" presStyleCnt="0"/>
      <dgm:spPr/>
    </dgm:pt>
    <dgm:pt modelId="{76831944-BF1B-4B04-A9F4-64C71D32AE32}" type="pres">
      <dgm:prSet presAssocID="{940844A9-3A97-446B-A1B5-9B39B835E48E}" presName="parentText" presStyleLbl="alignNode1" presStyleIdx="3" presStyleCnt="9">
        <dgm:presLayoutVars>
          <dgm:chMax val="1"/>
          <dgm:bulletEnabled val="1"/>
        </dgm:presLayoutVars>
      </dgm:prSet>
      <dgm:spPr/>
    </dgm:pt>
    <dgm:pt modelId="{11D6BBF9-5088-4088-987C-F96461FA5577}" type="pres">
      <dgm:prSet presAssocID="{940844A9-3A97-446B-A1B5-9B39B835E48E}" presName="descendantText" presStyleLbl="alignAcc1" presStyleIdx="3" presStyleCnt="9">
        <dgm:presLayoutVars>
          <dgm:bulletEnabled val="1"/>
        </dgm:presLayoutVars>
      </dgm:prSet>
      <dgm:spPr/>
    </dgm:pt>
    <dgm:pt modelId="{8546C000-1775-46E5-A70D-E2E0F3013050}" type="pres">
      <dgm:prSet presAssocID="{ECBE1005-37F8-459D-9B87-17964060EF7B}" presName="sp" presStyleCnt="0"/>
      <dgm:spPr/>
    </dgm:pt>
    <dgm:pt modelId="{1FD5597C-26C3-4792-8ACF-940CC278184A}" type="pres">
      <dgm:prSet presAssocID="{14FB47D7-C6CF-4513-B56D-55820F69DFDA}" presName="composite" presStyleCnt="0"/>
      <dgm:spPr/>
    </dgm:pt>
    <dgm:pt modelId="{4AAF880F-AB60-4DFA-AEFB-1B52213391D5}" type="pres">
      <dgm:prSet presAssocID="{14FB47D7-C6CF-4513-B56D-55820F69DFDA}" presName="parentText" presStyleLbl="alignNode1" presStyleIdx="4" presStyleCnt="9">
        <dgm:presLayoutVars>
          <dgm:chMax val="1"/>
          <dgm:bulletEnabled val="1"/>
        </dgm:presLayoutVars>
      </dgm:prSet>
      <dgm:spPr/>
    </dgm:pt>
    <dgm:pt modelId="{6BD00F71-7DE5-4AEF-AA89-24BE1A35EB73}" type="pres">
      <dgm:prSet presAssocID="{14FB47D7-C6CF-4513-B56D-55820F69DFDA}" presName="descendantText" presStyleLbl="alignAcc1" presStyleIdx="4" presStyleCnt="9">
        <dgm:presLayoutVars>
          <dgm:bulletEnabled val="1"/>
        </dgm:presLayoutVars>
      </dgm:prSet>
      <dgm:spPr/>
    </dgm:pt>
    <dgm:pt modelId="{6AF8B08D-1780-43FB-BA3C-A44CE552E821}" type="pres">
      <dgm:prSet presAssocID="{487DD838-A3E3-4500-8288-712ADF759538}" presName="sp" presStyleCnt="0"/>
      <dgm:spPr/>
    </dgm:pt>
    <dgm:pt modelId="{E08F8716-C272-42F0-A73E-F05217615D9B}" type="pres">
      <dgm:prSet presAssocID="{569B4B4F-A0BE-415B-BE5F-AB54EA4525A6}" presName="composite" presStyleCnt="0"/>
      <dgm:spPr/>
    </dgm:pt>
    <dgm:pt modelId="{A00879C4-A405-4067-BC37-B234E142E177}" type="pres">
      <dgm:prSet presAssocID="{569B4B4F-A0BE-415B-BE5F-AB54EA4525A6}" presName="parentText" presStyleLbl="alignNode1" presStyleIdx="5" presStyleCnt="9">
        <dgm:presLayoutVars>
          <dgm:chMax val="1"/>
          <dgm:bulletEnabled val="1"/>
        </dgm:presLayoutVars>
      </dgm:prSet>
      <dgm:spPr/>
    </dgm:pt>
    <dgm:pt modelId="{3094BFEE-745C-4BB8-A980-ED8FFB181D88}" type="pres">
      <dgm:prSet presAssocID="{569B4B4F-A0BE-415B-BE5F-AB54EA4525A6}" presName="descendantText" presStyleLbl="alignAcc1" presStyleIdx="5" presStyleCnt="9">
        <dgm:presLayoutVars>
          <dgm:bulletEnabled val="1"/>
        </dgm:presLayoutVars>
      </dgm:prSet>
      <dgm:spPr/>
    </dgm:pt>
    <dgm:pt modelId="{251CDEE1-58E3-4E15-8F4E-9F9EA3E6FB5D}" type="pres">
      <dgm:prSet presAssocID="{88597E8D-DAD1-4C4A-968B-BA84A464CF80}" presName="sp" presStyleCnt="0"/>
      <dgm:spPr/>
    </dgm:pt>
    <dgm:pt modelId="{D8B71541-CF21-4AD1-BB26-6171164F28CE}" type="pres">
      <dgm:prSet presAssocID="{8C6149DD-A09A-43FD-83AD-5BF56B0E659F}" presName="composite" presStyleCnt="0"/>
      <dgm:spPr/>
    </dgm:pt>
    <dgm:pt modelId="{867501D5-CB65-4FA8-B636-67A937AEAB1E}" type="pres">
      <dgm:prSet presAssocID="{8C6149DD-A09A-43FD-83AD-5BF56B0E659F}" presName="parentText" presStyleLbl="alignNode1" presStyleIdx="6" presStyleCnt="9">
        <dgm:presLayoutVars>
          <dgm:chMax val="1"/>
          <dgm:bulletEnabled val="1"/>
        </dgm:presLayoutVars>
      </dgm:prSet>
      <dgm:spPr/>
    </dgm:pt>
    <dgm:pt modelId="{486E3476-2AC5-45F8-8CF5-15367D6BA0F9}" type="pres">
      <dgm:prSet presAssocID="{8C6149DD-A09A-43FD-83AD-5BF56B0E659F}" presName="descendantText" presStyleLbl="alignAcc1" presStyleIdx="6" presStyleCnt="9">
        <dgm:presLayoutVars>
          <dgm:bulletEnabled val="1"/>
        </dgm:presLayoutVars>
      </dgm:prSet>
      <dgm:spPr/>
    </dgm:pt>
    <dgm:pt modelId="{FB688746-6155-49AE-84F0-DB94B284F60C}" type="pres">
      <dgm:prSet presAssocID="{D3A46D4C-0CE1-4B0F-B3A6-D6903D568A27}" presName="sp" presStyleCnt="0"/>
      <dgm:spPr/>
    </dgm:pt>
    <dgm:pt modelId="{CB1004B9-29F3-4A5A-B832-26E45C82609C}" type="pres">
      <dgm:prSet presAssocID="{C749A771-91A2-4F91-95B7-AEA987D6E9E1}" presName="composite" presStyleCnt="0"/>
      <dgm:spPr/>
    </dgm:pt>
    <dgm:pt modelId="{D4C4830A-B5AA-4A43-81C7-BCF96A521A0D}" type="pres">
      <dgm:prSet presAssocID="{C749A771-91A2-4F91-95B7-AEA987D6E9E1}" presName="parentText" presStyleLbl="alignNode1" presStyleIdx="7" presStyleCnt="9">
        <dgm:presLayoutVars>
          <dgm:chMax val="1"/>
          <dgm:bulletEnabled val="1"/>
        </dgm:presLayoutVars>
      </dgm:prSet>
      <dgm:spPr/>
    </dgm:pt>
    <dgm:pt modelId="{DD38C788-2DEF-487A-8CBA-263B76BB5E75}" type="pres">
      <dgm:prSet presAssocID="{C749A771-91A2-4F91-95B7-AEA987D6E9E1}" presName="descendantText" presStyleLbl="alignAcc1" presStyleIdx="7" presStyleCnt="9">
        <dgm:presLayoutVars>
          <dgm:bulletEnabled val="1"/>
        </dgm:presLayoutVars>
      </dgm:prSet>
      <dgm:spPr/>
    </dgm:pt>
    <dgm:pt modelId="{D1C7C8DE-2144-486C-ACA3-CC422F600F24}" type="pres">
      <dgm:prSet presAssocID="{F91EA25D-A599-4B0E-97FD-28BC50016134}" presName="sp" presStyleCnt="0"/>
      <dgm:spPr/>
    </dgm:pt>
    <dgm:pt modelId="{0BEBD48D-3230-47A7-9989-B28D6D3F9B17}" type="pres">
      <dgm:prSet presAssocID="{B726EC71-E5A8-48C6-857F-18AB3E7D8696}" presName="composite" presStyleCnt="0"/>
      <dgm:spPr/>
    </dgm:pt>
    <dgm:pt modelId="{65FF584D-4BE8-4EBD-9C9E-CAEA0C3E8708}" type="pres">
      <dgm:prSet presAssocID="{B726EC71-E5A8-48C6-857F-18AB3E7D8696}" presName="parentText" presStyleLbl="alignNode1" presStyleIdx="8" presStyleCnt="9">
        <dgm:presLayoutVars>
          <dgm:chMax val="1"/>
          <dgm:bulletEnabled val="1"/>
        </dgm:presLayoutVars>
      </dgm:prSet>
      <dgm:spPr/>
    </dgm:pt>
    <dgm:pt modelId="{C8BE5506-2EC3-49FB-ACCF-FC3DFDD309FD}" type="pres">
      <dgm:prSet presAssocID="{B726EC71-E5A8-48C6-857F-18AB3E7D8696}" presName="descendantText" presStyleLbl="alignAcc1" presStyleIdx="8" presStyleCnt="9">
        <dgm:presLayoutVars>
          <dgm:bulletEnabled val="1"/>
        </dgm:presLayoutVars>
      </dgm:prSet>
      <dgm:spPr/>
    </dgm:pt>
  </dgm:ptLst>
  <dgm:cxnLst>
    <dgm:cxn modelId="{0BC45E00-99B7-47D2-ADCB-793616FCF2BB}" srcId="{2C0CF89F-F688-4253-B0F9-2CF999E9C82D}" destId="{940844A9-3A97-446B-A1B5-9B39B835E48E}" srcOrd="3" destOrd="0" parTransId="{7C49B061-675D-4B70-A6AE-A2BA98E5E010}" sibTransId="{ECBE1005-37F8-459D-9B87-17964060EF7B}"/>
    <dgm:cxn modelId="{1D031E01-3740-44DB-BBBD-EAED6C3C0A9C}" srcId="{8C6149DD-A09A-43FD-83AD-5BF56B0E659F}" destId="{BE43D8F0-3FF6-4C4F-85A1-E17B792AEBE1}" srcOrd="3" destOrd="0" parTransId="{4F7EB20C-BF6F-4D42-820A-F9A5E8642AB3}" sibTransId="{80489F73-D3E0-49BE-82CE-0952BEBFF038}"/>
    <dgm:cxn modelId="{C960AF0D-9F3A-4518-911C-793A58D02967}" type="presOf" srcId="{569B4B4F-A0BE-415B-BE5F-AB54EA4525A6}" destId="{A00879C4-A405-4067-BC37-B234E142E177}" srcOrd="0" destOrd="0" presId="urn:microsoft.com/office/officeart/2005/8/layout/chevron2"/>
    <dgm:cxn modelId="{9D62FF11-8A74-484B-9511-76EDE8B6A75C}" srcId="{2C0CF89F-F688-4253-B0F9-2CF999E9C82D}" destId="{14FB47D7-C6CF-4513-B56D-55820F69DFDA}" srcOrd="4" destOrd="0" parTransId="{1685D9D2-31FF-44ED-A0AC-3B8095DBA26D}" sibTransId="{487DD838-A3E3-4500-8288-712ADF759538}"/>
    <dgm:cxn modelId="{14B6E412-1DE6-4C95-9D4C-0D741C9B2BF3}" type="presOf" srcId="{6C055E2F-8CAC-4533-92EB-A1FE699100F8}" destId="{11D6BBF9-5088-4088-987C-F96461FA5577}" srcOrd="0" destOrd="1" presId="urn:microsoft.com/office/officeart/2005/8/layout/chevron2"/>
    <dgm:cxn modelId="{4B967D1E-3BC5-4B1C-8217-F40600D6876B}" type="presOf" srcId="{3B6D9399-AEE6-4DDA-BED6-11431465A94C}" destId="{C8BE5506-2EC3-49FB-ACCF-FC3DFDD309FD}" srcOrd="0" destOrd="0" presId="urn:microsoft.com/office/officeart/2005/8/layout/chevron2"/>
    <dgm:cxn modelId="{CC69FF27-0BB5-46CD-85E2-D5F381CF6640}" srcId="{940844A9-3A97-446B-A1B5-9B39B835E48E}" destId="{4B2514C9-E9FA-42B4-9C7E-A9A79DD253F2}" srcOrd="2" destOrd="0" parTransId="{36BC2191-9408-4E7E-A2AF-EADBC4492A77}" sibTransId="{43F43E94-B88C-4944-9A2E-D769BC7CB54A}"/>
    <dgm:cxn modelId="{89B1072C-FA39-4D29-B12F-664E2A4610B5}" type="presOf" srcId="{48E56AD6-2534-40F4-A93A-12EC64C93DB5}" destId="{DD38C788-2DEF-487A-8CBA-263B76BB5E75}" srcOrd="0" destOrd="1" presId="urn:microsoft.com/office/officeart/2005/8/layout/chevron2"/>
    <dgm:cxn modelId="{23FD332D-B262-43A3-9776-2768F0263F86}" srcId="{C749A771-91A2-4F91-95B7-AEA987D6E9E1}" destId="{19E4CD3B-B69B-4A46-A229-862C284D9AC4}" srcOrd="0" destOrd="0" parTransId="{878250BD-BBA5-4B59-85FB-DC8A41BB2281}" sibTransId="{8841B3A4-4E56-4D29-BAE6-FD58A27B417F}"/>
    <dgm:cxn modelId="{165B472F-1AF5-4003-9B40-29988E68544D}" type="presOf" srcId="{19E4CD3B-B69B-4A46-A229-862C284D9AC4}" destId="{DD38C788-2DEF-487A-8CBA-263B76BB5E75}" srcOrd="0" destOrd="0" presId="urn:microsoft.com/office/officeart/2005/8/layout/chevron2"/>
    <dgm:cxn modelId="{CEBD3336-FF04-4D5F-965E-6E7F4A523AFB}" type="presOf" srcId="{940844A9-3A97-446B-A1B5-9B39B835E48E}" destId="{76831944-BF1B-4B04-A9F4-64C71D32AE32}" srcOrd="0" destOrd="0" presId="urn:microsoft.com/office/officeart/2005/8/layout/chevron2"/>
    <dgm:cxn modelId="{A789FD36-7A04-4D5E-A9F3-05A6D1761359}" type="presOf" srcId="{F01A4BCC-1D91-48EF-A21C-B20674CBDCBA}" destId="{486E3476-2AC5-45F8-8CF5-15367D6BA0F9}" srcOrd="0" destOrd="1" presId="urn:microsoft.com/office/officeart/2005/8/layout/chevron2"/>
    <dgm:cxn modelId="{122FCF5B-8D75-44FF-9874-D9E1CDE70698}" type="presOf" srcId="{43324204-6A1A-40F3-A990-218FAC8447DC}" destId="{0CA5FA1E-1A4D-41D5-849C-FD31AEE04679}" srcOrd="0" destOrd="3" presId="urn:microsoft.com/office/officeart/2005/8/layout/chevron2"/>
    <dgm:cxn modelId="{14BC6D5E-21B5-48F9-A2FE-D709B9D0DD8B}" type="presOf" srcId="{B726EC71-E5A8-48C6-857F-18AB3E7D8696}" destId="{65FF584D-4BE8-4EBD-9C9E-CAEA0C3E8708}" srcOrd="0" destOrd="0" presId="urn:microsoft.com/office/officeart/2005/8/layout/chevron2"/>
    <dgm:cxn modelId="{DCCDBA5F-A4B5-4928-9DEA-101CC6FD1C11}" srcId="{940844A9-3A97-446B-A1B5-9B39B835E48E}" destId="{9271B400-F3DC-4389-8E19-2CDA734DBE1F}" srcOrd="0" destOrd="0" parTransId="{1B36E79F-1498-4221-B021-503ECE7D4EA8}" sibTransId="{E40F86E5-65FC-4B46-8909-B0B1D193AA89}"/>
    <dgm:cxn modelId="{CD7C3843-79C3-429A-BC26-51D2D6BF5880}" type="presOf" srcId="{71E93EF0-1485-4D5B-B28B-FA9DD1F84FA2}" destId="{740A0855-A476-4CC8-AF39-2EF16C5E1C71}" srcOrd="0" destOrd="2" presId="urn:microsoft.com/office/officeart/2005/8/layout/chevron2"/>
    <dgm:cxn modelId="{010E1B64-BE36-4F8F-A0ED-E552BDB091E2}" type="presOf" srcId="{2C0CF89F-F688-4253-B0F9-2CF999E9C82D}" destId="{1E1DB18F-B6D0-424E-BAF0-518F9A6E90AC}" srcOrd="0" destOrd="0" presId="urn:microsoft.com/office/officeart/2005/8/layout/chevron2"/>
    <dgm:cxn modelId="{41B4CC49-7539-4716-9058-2136564321E4}" type="presOf" srcId="{BC4F4407-6743-4935-AC84-3A0E1079AC36}" destId="{6BD00F71-7DE5-4AEF-AA89-24BE1A35EB73}" srcOrd="0" destOrd="2" presId="urn:microsoft.com/office/officeart/2005/8/layout/chevron2"/>
    <dgm:cxn modelId="{0966ED6B-7205-4661-8A76-F59773131CFC}" srcId="{14FB47D7-C6CF-4513-B56D-55820F69DFDA}" destId="{04C14A8F-7C94-4E02-9734-DA776F247F2C}" srcOrd="1" destOrd="0" parTransId="{8F3B2261-E2FB-4F12-B230-20A075BF021C}" sibTransId="{90DD46C2-5FEE-41B6-8205-D5DFBCEA895A}"/>
    <dgm:cxn modelId="{7F8EFD6D-DCF3-43F1-9119-73FEC52E2385}" srcId="{14FB47D7-C6CF-4513-B56D-55820F69DFDA}" destId="{B3C3C6C7-ADA1-43EC-9BE1-5F502C97950D}" srcOrd="0" destOrd="0" parTransId="{92A32453-5483-420A-9B26-2758AEA30CF8}" sibTransId="{0AB404FF-AAA5-440C-9B11-F4B1B95E0EC8}"/>
    <dgm:cxn modelId="{9276FE6D-544C-4492-993C-B2E0CFB04ADE}" srcId="{8FEE2250-52B3-4FD4-B1CD-CC9480F36302}" destId="{A617F9EF-A771-4F0F-AC50-9DB0DFBB91FA}" srcOrd="0" destOrd="0" parTransId="{74DDFD53-83B7-4736-ADD0-BB3145BD00BC}" sibTransId="{DC053C6C-903E-477C-B3D2-0D427F59A5A9}"/>
    <dgm:cxn modelId="{E0D0554F-8044-405E-9261-4FEE02E64F62}" type="presOf" srcId="{EDDB0351-CBF7-45A7-A3DA-51F5A10DC6C0}" destId="{167D00A2-7E71-450B-8769-32FED6D003C3}" srcOrd="0" destOrd="2" presId="urn:microsoft.com/office/officeart/2005/8/layout/chevron2"/>
    <dgm:cxn modelId="{F86BFD6F-EA72-4CF9-A191-72279EF973D3}" type="presOf" srcId="{24EC5BE9-D35D-42E7-91F3-E2A46A101785}" destId="{A4745CB6-6C8C-4CDB-994A-89C1B589993D}" srcOrd="0" destOrd="0" presId="urn:microsoft.com/office/officeart/2005/8/layout/chevron2"/>
    <dgm:cxn modelId="{60370C51-7F01-44B4-8BED-473EB1C397A6}" srcId="{B726EC71-E5A8-48C6-857F-18AB3E7D8696}" destId="{3B6D9399-AEE6-4DDA-BED6-11431465A94C}" srcOrd="0" destOrd="0" parTransId="{418FC7BA-9CFE-4463-824D-1ACB5BAB0462}" sibTransId="{DC084A05-19B7-40F6-A47A-289132B34947}"/>
    <dgm:cxn modelId="{35CF3E73-422E-4485-8FEF-250E0FD38903}" type="presOf" srcId="{0C65D61D-827B-4440-8939-BF5D68BC65F3}" destId="{C8BE5506-2EC3-49FB-ACCF-FC3DFDD309FD}" srcOrd="0" destOrd="2" presId="urn:microsoft.com/office/officeart/2005/8/layout/chevron2"/>
    <dgm:cxn modelId="{C1BB8873-6B91-415E-B0F7-4EE7DACECC37}" srcId="{2C0CF89F-F688-4253-B0F9-2CF999E9C82D}" destId="{C749A771-91A2-4F91-95B7-AEA987D6E9E1}" srcOrd="7" destOrd="0" parTransId="{20FBE834-06B4-4BD7-B2BA-41C392D7A7F0}" sibTransId="{F91EA25D-A599-4B0E-97FD-28BC50016134}"/>
    <dgm:cxn modelId="{076DEE53-1247-42EE-8040-970FE1B8F041}" type="presOf" srcId="{69544E5E-7D7F-43FC-A49F-39E8AE0D55BC}" destId="{3094BFEE-745C-4BB8-A980-ED8FFB181D88}" srcOrd="0" destOrd="0" presId="urn:microsoft.com/office/officeart/2005/8/layout/chevron2"/>
    <dgm:cxn modelId="{83238F57-ED7C-4E1C-B47C-9C9CF043C566}" srcId="{8FEE2250-52B3-4FD4-B1CD-CC9480F36302}" destId="{C2179A57-434D-4687-AE34-F634DD37CFC5}" srcOrd="2" destOrd="0" parTransId="{2A0D6367-F58B-4802-9066-E3C647245C08}" sibTransId="{A7C9FD51-2A1D-4331-8627-B3EEF917655A}"/>
    <dgm:cxn modelId="{E3C1385A-1AD8-4433-9013-CDC60C203F1D}" srcId="{569B4B4F-A0BE-415B-BE5F-AB54EA4525A6}" destId="{D6CB109A-5953-402F-A9BF-A2E1EE43507B}" srcOrd="1" destOrd="0" parTransId="{9370C220-43B5-47E6-A9C4-3E239CC52EE9}" sibTransId="{14C3CC31-302D-48B4-802E-230DBEECD8E4}"/>
    <dgm:cxn modelId="{3212967A-53B5-4AA4-A706-8A21D2A6A262}" srcId="{24EC5BE9-D35D-42E7-91F3-E2A46A101785}" destId="{D4B89DA5-7E81-47FE-AFA0-EF32E528D1F3}" srcOrd="1" destOrd="0" parTransId="{1B980405-FFF0-4864-A4AF-545A5E0FFA4F}" sibTransId="{6EAB345D-0AC4-48C3-B3F4-73E9A61BEF61}"/>
    <dgm:cxn modelId="{4792347C-726C-4180-97AD-EB27DD2423DC}" type="presOf" srcId="{D6CB109A-5953-402F-A9BF-A2E1EE43507B}" destId="{3094BFEE-745C-4BB8-A980-ED8FFB181D88}" srcOrd="0" destOrd="1" presId="urn:microsoft.com/office/officeart/2005/8/layout/chevron2"/>
    <dgm:cxn modelId="{224F137D-38F6-417F-84B5-9DB4B17A254B}" type="presOf" srcId="{B3C3C6C7-ADA1-43EC-9BE1-5F502C97950D}" destId="{6BD00F71-7DE5-4AEF-AA89-24BE1A35EB73}" srcOrd="0" destOrd="0" presId="urn:microsoft.com/office/officeart/2005/8/layout/chevron2"/>
    <dgm:cxn modelId="{8D384184-CEB7-42B9-9AC2-0629CE3EEC41}" type="presOf" srcId="{D258030E-E047-425E-B642-19FC2AC4B2A4}" destId="{6BD00F71-7DE5-4AEF-AA89-24BE1A35EB73}" srcOrd="0" destOrd="3" presId="urn:microsoft.com/office/officeart/2005/8/layout/chevron2"/>
    <dgm:cxn modelId="{5E8F4C85-5A12-4B65-A19A-6C51EFB0FA59}" srcId="{8FEE2250-52B3-4FD4-B1CD-CC9480F36302}" destId="{42DF60DB-7C2A-4CA2-AA20-AF6E998432D9}" srcOrd="1" destOrd="0" parTransId="{3CF7E169-3FFB-4836-884D-18F159A0D1FB}" sibTransId="{D1EF2D9C-1503-4E39-8BC7-98564DFBF790}"/>
    <dgm:cxn modelId="{FE557585-9287-4F3B-A36A-BEBFFFF3B011}" srcId="{D2B279C4-8C9B-4718-9E81-D668DB54ECAF}" destId="{73F9D5EE-4D00-4569-8236-0B3808BCAB16}" srcOrd="1" destOrd="0" parTransId="{DFB2FAFB-8148-408B-B908-6C76A93CAD57}" sibTransId="{28032A35-C502-4A08-9DAA-5EB4C2CD0823}"/>
    <dgm:cxn modelId="{6875BC88-E0EF-456A-9E2A-70A0742813B6}" type="presOf" srcId="{8C6149DD-A09A-43FD-83AD-5BF56B0E659F}" destId="{867501D5-CB65-4FA8-B636-67A937AEAB1E}" srcOrd="0" destOrd="0" presId="urn:microsoft.com/office/officeart/2005/8/layout/chevron2"/>
    <dgm:cxn modelId="{48E8228A-2CB5-43B0-8AE4-9B859410476E}" srcId="{569B4B4F-A0BE-415B-BE5F-AB54EA4525A6}" destId="{0A717E5A-4F4E-4507-B44F-77377B5087DD}" srcOrd="2" destOrd="0" parTransId="{F2EEDA95-FADB-41B4-9916-C9556ADDC0D3}" sibTransId="{A4CDD334-BA07-45F8-A919-9CB6D672204B}"/>
    <dgm:cxn modelId="{8FB2FD8C-18E2-4475-9A9F-4F4AA6C9B01F}" srcId="{940844A9-3A97-446B-A1B5-9B39B835E48E}" destId="{6C055E2F-8CAC-4533-92EB-A1FE699100F8}" srcOrd="1" destOrd="0" parTransId="{358D18FB-C756-4614-9F8F-758A7980940A}" sibTransId="{723BA0AD-0B0D-47DD-A636-61F52B309DBD}"/>
    <dgm:cxn modelId="{41539E92-0C2A-48FF-BAE6-1E3CED69425C}" srcId="{B726EC71-E5A8-48C6-857F-18AB3E7D8696}" destId="{803E6769-EE50-477D-ADC1-4C1351DDF7C9}" srcOrd="3" destOrd="0" parTransId="{C0C8D464-8A91-4B2C-AE80-CE7F446F8ED9}" sibTransId="{234CB9C8-29FF-4DA7-9470-1998E38FA947}"/>
    <dgm:cxn modelId="{B78EF993-6A26-4CF7-B126-35104615E26D}" srcId="{569B4B4F-A0BE-415B-BE5F-AB54EA4525A6}" destId="{69544E5E-7D7F-43FC-A49F-39E8AE0D55BC}" srcOrd="0" destOrd="0" parTransId="{4562066F-FFD0-431E-B643-71B96AF9EA27}" sibTransId="{951A1BC5-A95F-45E6-87C4-7212B0A9E2F1}"/>
    <dgm:cxn modelId="{E88FD495-D529-4191-AF52-62759877F51A}" type="presOf" srcId="{C2179A57-434D-4687-AE34-F634DD37CFC5}" destId="{0CA5FA1E-1A4D-41D5-849C-FD31AEE04679}" srcOrd="0" destOrd="2" presId="urn:microsoft.com/office/officeart/2005/8/layout/chevron2"/>
    <dgm:cxn modelId="{AD45319A-683E-4589-9067-FC7D66F6701B}" srcId="{14FB47D7-C6CF-4513-B56D-55820F69DFDA}" destId="{D258030E-E047-425E-B642-19FC2AC4B2A4}" srcOrd="3" destOrd="0" parTransId="{280748AC-AED6-4B77-AE09-610CAE78E981}" sibTransId="{DF0EEEBE-47D8-4FE6-9B1E-2B7776A69DC5}"/>
    <dgm:cxn modelId="{0A3FA69B-544F-4569-97D0-107DED4A9C1B}" srcId="{D2B279C4-8C9B-4718-9E81-D668DB54ECAF}" destId="{CF0DFB5C-39F4-4DF8-8C8C-522B00FD51DB}" srcOrd="0" destOrd="0" parTransId="{61CDE17E-2A45-4965-B9FF-7AB10BD9B4D8}" sibTransId="{ABA7AA84-E199-4D88-A62E-E5D9653E738C}"/>
    <dgm:cxn modelId="{BE43309D-83BE-451D-A88D-4D3F821B051B}" srcId="{2C0CF89F-F688-4253-B0F9-2CF999E9C82D}" destId="{D2B279C4-8C9B-4718-9E81-D668DB54ECAF}" srcOrd="2" destOrd="0" parTransId="{66388762-D862-4963-A46C-3FC4DCBF524F}" sibTransId="{1D9CB557-6526-4AF1-A816-6ADC45E13452}"/>
    <dgm:cxn modelId="{316CC89D-8B19-4AF8-873C-B2E61D3FC3B2}" srcId="{2C0CF89F-F688-4253-B0F9-2CF999E9C82D}" destId="{569B4B4F-A0BE-415B-BE5F-AB54EA4525A6}" srcOrd="5" destOrd="0" parTransId="{A0135D9B-8546-4711-B485-04FEE74EE1CD}" sibTransId="{88597E8D-DAD1-4C4A-968B-BA84A464CF80}"/>
    <dgm:cxn modelId="{60939BA0-96EC-44FB-A4FD-3782B96BEA91}" srcId="{2C0CF89F-F688-4253-B0F9-2CF999E9C82D}" destId="{B726EC71-E5A8-48C6-857F-18AB3E7D8696}" srcOrd="8" destOrd="0" parTransId="{9E43909A-0F83-4268-B68B-AAF3962A4F79}" sibTransId="{7C4274EF-ED07-4CE4-BCD2-DED9E7FDBF4C}"/>
    <dgm:cxn modelId="{465970A1-F297-45B6-902A-6870FBE5CC3D}" type="presOf" srcId="{0A717E5A-4F4E-4507-B44F-77377B5087DD}" destId="{3094BFEE-745C-4BB8-A980-ED8FFB181D88}" srcOrd="0" destOrd="2" presId="urn:microsoft.com/office/officeart/2005/8/layout/chevron2"/>
    <dgm:cxn modelId="{55F5C7A2-3FCC-4F29-BB9C-5189E22D8484}" srcId="{24EC5BE9-D35D-42E7-91F3-E2A46A101785}" destId="{E1A28E1A-7285-4EB6-A057-7729ED08E2DB}" srcOrd="3" destOrd="0" parTransId="{C16465E1-E744-4BD7-9B6D-DBDF97187FD1}" sibTransId="{F74AB09D-47CD-40BB-99A6-8799FF298369}"/>
    <dgm:cxn modelId="{1B241CA5-040F-43BA-A5CC-B23A63FEEB16}" type="presOf" srcId="{BE43D8F0-3FF6-4C4F-85A1-E17B792AEBE1}" destId="{486E3476-2AC5-45F8-8CF5-15367D6BA0F9}" srcOrd="0" destOrd="3" presId="urn:microsoft.com/office/officeart/2005/8/layout/chevron2"/>
    <dgm:cxn modelId="{442769A6-5A30-4EB5-AD5E-CD4F2C3BBB2F}" type="presOf" srcId="{C749A771-91A2-4F91-95B7-AEA987D6E9E1}" destId="{D4C4830A-B5AA-4A43-81C7-BCF96A521A0D}" srcOrd="0" destOrd="0" presId="urn:microsoft.com/office/officeart/2005/8/layout/chevron2"/>
    <dgm:cxn modelId="{CF5569A9-4C04-4869-8D21-6B22DE5185B6}" srcId="{2C0CF89F-F688-4253-B0F9-2CF999E9C82D}" destId="{8FEE2250-52B3-4FD4-B1CD-CC9480F36302}" srcOrd="0" destOrd="0" parTransId="{A36CFA6A-01AA-4161-A153-897653F5A93E}" sibTransId="{17DFAD74-1606-4C8D-9E9A-0863A94E6517}"/>
    <dgm:cxn modelId="{7DEC23AB-CE4A-4D6B-876F-41517C712BB4}" srcId="{14FB47D7-C6CF-4513-B56D-55820F69DFDA}" destId="{BC4F4407-6743-4935-AC84-3A0E1079AC36}" srcOrd="2" destOrd="0" parTransId="{FB0E1738-ACC7-4816-BBC7-1799F407F2E0}" sibTransId="{B82BBFBD-BDE1-4C19-B711-B80C6CBCBBE2}"/>
    <dgm:cxn modelId="{4195F8AD-4A5C-4289-8B8B-4B33579325D3}" type="presOf" srcId="{D2B279C4-8C9B-4718-9E81-D668DB54ECAF}" destId="{27668C48-5AD4-4430-9174-4E7ABC6BE5BC}" srcOrd="0" destOrd="0" presId="urn:microsoft.com/office/officeart/2005/8/layout/chevron2"/>
    <dgm:cxn modelId="{ABDBBDB3-9932-4DF8-ABE7-F421F285F93B}" srcId="{8C6149DD-A09A-43FD-83AD-5BF56B0E659F}" destId="{F01A4BCC-1D91-48EF-A21C-B20674CBDCBA}" srcOrd="1" destOrd="0" parTransId="{8CDD9E62-A662-4674-934D-99AF6912A213}" sibTransId="{CF236227-8BE5-4FDA-9108-DE1830BC1AB9}"/>
    <dgm:cxn modelId="{B4AFF8B3-CBF9-4C47-B9A2-9CC23BC62B71}" type="presOf" srcId="{D4B89DA5-7E81-47FE-AFA0-EF32E528D1F3}" destId="{167D00A2-7E71-450B-8769-32FED6D003C3}" srcOrd="0" destOrd="1" presId="urn:microsoft.com/office/officeart/2005/8/layout/chevron2"/>
    <dgm:cxn modelId="{69381AB6-5287-441D-8CF4-F06E1FD68495}" srcId="{24EC5BE9-D35D-42E7-91F3-E2A46A101785}" destId="{C24821CF-F2B2-4211-B977-464752EB1C92}" srcOrd="0" destOrd="0" parTransId="{4CDE9C90-F17D-4BA3-BFBE-E1332BD8DE88}" sibTransId="{8C3B62C9-9628-4EF2-9E63-78D3AC8DB9DE}"/>
    <dgm:cxn modelId="{43C61AB6-0F6B-40DC-AAAB-A5441581FD68}" type="presOf" srcId="{A617F9EF-A771-4F0F-AC50-9DB0DFBB91FA}" destId="{0CA5FA1E-1A4D-41D5-849C-FD31AEE04679}" srcOrd="0" destOrd="0" presId="urn:microsoft.com/office/officeart/2005/8/layout/chevron2"/>
    <dgm:cxn modelId="{81D836B9-11CC-4C9A-8FEE-389D8E19ACA1}" type="presOf" srcId="{8FEE2250-52B3-4FD4-B1CD-CC9480F36302}" destId="{9F6F745F-7C5F-4004-BF05-7E5376BEA6DD}" srcOrd="0" destOrd="0" presId="urn:microsoft.com/office/officeart/2005/8/layout/chevron2"/>
    <dgm:cxn modelId="{177CFDBA-32A6-4BD0-B397-DC190FD626FB}" type="presOf" srcId="{4B2514C9-E9FA-42B4-9C7E-A9A79DD253F2}" destId="{11D6BBF9-5088-4088-987C-F96461FA5577}" srcOrd="0" destOrd="2" presId="urn:microsoft.com/office/officeart/2005/8/layout/chevron2"/>
    <dgm:cxn modelId="{306BE4BC-3E58-41D2-8A1F-AC9AA9C408C6}" type="presOf" srcId="{73F9D5EE-4D00-4569-8236-0B3808BCAB16}" destId="{740A0855-A476-4CC8-AF39-2EF16C5E1C71}" srcOrd="0" destOrd="1" presId="urn:microsoft.com/office/officeart/2005/8/layout/chevron2"/>
    <dgm:cxn modelId="{DA827FC3-9E8E-445F-8F20-4EB4BA629764}" srcId="{24EC5BE9-D35D-42E7-91F3-E2A46A101785}" destId="{EDDB0351-CBF7-45A7-A3DA-51F5A10DC6C0}" srcOrd="2" destOrd="0" parTransId="{4A95D53A-872F-429B-9F74-BA9478620D70}" sibTransId="{513DFB0F-B44F-485D-8125-E7B9502550D5}"/>
    <dgm:cxn modelId="{3FA044C8-9C57-45E3-A446-0F867AC24D9E}" type="presOf" srcId="{10E0052A-0167-43CA-82BB-243474344361}" destId="{C8BE5506-2EC3-49FB-ACCF-FC3DFDD309FD}" srcOrd="0" destOrd="1" presId="urn:microsoft.com/office/officeart/2005/8/layout/chevron2"/>
    <dgm:cxn modelId="{233B62C9-5F69-4E2D-B182-E7EFD9078429}" type="presOf" srcId="{14FB47D7-C6CF-4513-B56D-55820F69DFDA}" destId="{4AAF880F-AB60-4DFA-AEFB-1B52213391D5}" srcOrd="0" destOrd="0" presId="urn:microsoft.com/office/officeart/2005/8/layout/chevron2"/>
    <dgm:cxn modelId="{CD30D7D0-03BA-49C0-A078-BED36B9854F1}" type="presOf" srcId="{CF0DFB5C-39F4-4DF8-8C8C-522B00FD51DB}" destId="{740A0855-A476-4CC8-AF39-2EF16C5E1C71}" srcOrd="0" destOrd="0" presId="urn:microsoft.com/office/officeart/2005/8/layout/chevron2"/>
    <dgm:cxn modelId="{5BE02DD4-F2FC-43D3-9FB3-03AD4A2B959D}" srcId="{8C6149DD-A09A-43FD-83AD-5BF56B0E659F}" destId="{B745D781-75A0-4E4A-B1E5-CCCABFE6DD61}" srcOrd="0" destOrd="0" parTransId="{FA31BE09-8754-4C4F-88E9-43B124269358}" sibTransId="{98267A96-2E50-4276-A088-B260FE86A7B5}"/>
    <dgm:cxn modelId="{24F393D6-97DF-4D55-95A0-5539A2AE1629}" srcId="{C749A771-91A2-4F91-95B7-AEA987D6E9E1}" destId="{48E56AD6-2534-40F4-A93A-12EC64C93DB5}" srcOrd="1" destOrd="0" parTransId="{0D9A0B42-F243-496C-BE13-A6C402091B99}" sibTransId="{0E00C094-1F96-4D54-99E8-BD222CDDA26F}"/>
    <dgm:cxn modelId="{52270FD9-DD59-43DA-845F-D11AEB4F49CF}" type="presOf" srcId="{BFC4280A-E3BB-4684-852A-6F228862017D}" destId="{486E3476-2AC5-45F8-8CF5-15367D6BA0F9}" srcOrd="0" destOrd="2" presId="urn:microsoft.com/office/officeart/2005/8/layout/chevron2"/>
    <dgm:cxn modelId="{B793D1DB-9C68-4207-A1E5-2320D1D3A3F1}" srcId="{2C0CF89F-F688-4253-B0F9-2CF999E9C82D}" destId="{8C6149DD-A09A-43FD-83AD-5BF56B0E659F}" srcOrd="6" destOrd="0" parTransId="{CBAA2FA8-F3A1-4847-9FAF-B325DB46F6B6}" sibTransId="{D3A46D4C-0CE1-4B0F-B3A6-D6903D568A27}"/>
    <dgm:cxn modelId="{5072D0DC-0E6C-49F2-AAB0-5123EE8CF82F}" srcId="{2C0CF89F-F688-4253-B0F9-2CF999E9C82D}" destId="{24EC5BE9-D35D-42E7-91F3-E2A46A101785}" srcOrd="1" destOrd="0" parTransId="{B4ABD31A-A94E-49B4-9990-78511E6A96D7}" sibTransId="{465BCEE1-ADE4-4E61-9EA8-BD3559E99A6E}"/>
    <dgm:cxn modelId="{D00397DD-1EE1-4B03-A156-5C84BE7B3D85}" srcId="{B726EC71-E5A8-48C6-857F-18AB3E7D8696}" destId="{0C65D61D-827B-4440-8939-BF5D68BC65F3}" srcOrd="2" destOrd="0" parTransId="{4C9ACD7D-2EE0-403E-8EBA-2935B9A0E7E1}" sibTransId="{D3386F15-F57B-44A6-8E8A-F972694CFE4F}"/>
    <dgm:cxn modelId="{FB7C3FE2-05BF-4568-BD5C-725B399273C8}" type="presOf" srcId="{42DF60DB-7C2A-4CA2-AA20-AF6E998432D9}" destId="{0CA5FA1E-1A4D-41D5-849C-FD31AEE04679}" srcOrd="0" destOrd="1" presId="urn:microsoft.com/office/officeart/2005/8/layout/chevron2"/>
    <dgm:cxn modelId="{04F771E7-0C3C-4AF3-93B8-7DB0E5A50D8D}" srcId="{8C6149DD-A09A-43FD-83AD-5BF56B0E659F}" destId="{BFC4280A-E3BB-4684-852A-6F228862017D}" srcOrd="2" destOrd="0" parTransId="{5974FC8B-3CDA-4E3C-8CC9-3E7CD0EF2A9F}" sibTransId="{B37C791C-496B-4381-81DA-1D36875A1907}"/>
    <dgm:cxn modelId="{84EFF5EF-D265-4BA5-8839-1C32A5C3249A}" type="presOf" srcId="{803E6769-EE50-477D-ADC1-4C1351DDF7C9}" destId="{C8BE5506-2EC3-49FB-ACCF-FC3DFDD309FD}" srcOrd="0" destOrd="3" presId="urn:microsoft.com/office/officeart/2005/8/layout/chevron2"/>
    <dgm:cxn modelId="{E2F62BF0-85AF-4702-B9E4-1794946C2BC3}" type="presOf" srcId="{E1A28E1A-7285-4EB6-A057-7729ED08E2DB}" destId="{167D00A2-7E71-450B-8769-32FED6D003C3}" srcOrd="0" destOrd="3" presId="urn:microsoft.com/office/officeart/2005/8/layout/chevron2"/>
    <dgm:cxn modelId="{BF2478F3-339C-42BD-AA93-69FC9EB76365}" type="presOf" srcId="{B745D781-75A0-4E4A-B1E5-CCCABFE6DD61}" destId="{486E3476-2AC5-45F8-8CF5-15367D6BA0F9}" srcOrd="0" destOrd="0" presId="urn:microsoft.com/office/officeart/2005/8/layout/chevron2"/>
    <dgm:cxn modelId="{CEFDF7F3-6C4C-4C6B-A14D-443B3C650E17}" type="presOf" srcId="{9271B400-F3DC-4389-8E19-2CDA734DBE1F}" destId="{11D6BBF9-5088-4088-987C-F96461FA5577}" srcOrd="0" destOrd="0" presId="urn:microsoft.com/office/officeart/2005/8/layout/chevron2"/>
    <dgm:cxn modelId="{F6D528F5-FA27-4ED7-934D-339395EE240F}" type="presOf" srcId="{04C14A8F-7C94-4E02-9734-DA776F247F2C}" destId="{6BD00F71-7DE5-4AEF-AA89-24BE1A35EB73}" srcOrd="0" destOrd="1" presId="urn:microsoft.com/office/officeart/2005/8/layout/chevron2"/>
    <dgm:cxn modelId="{B1A7C7F5-5AF7-4966-A589-1786BE55D3BF}" type="presOf" srcId="{C24821CF-F2B2-4211-B977-464752EB1C92}" destId="{167D00A2-7E71-450B-8769-32FED6D003C3}" srcOrd="0" destOrd="0" presId="urn:microsoft.com/office/officeart/2005/8/layout/chevron2"/>
    <dgm:cxn modelId="{56B9D7FA-B093-4C8E-BF90-6A558BC69729}" srcId="{D2B279C4-8C9B-4718-9E81-D668DB54ECAF}" destId="{71E93EF0-1485-4D5B-B28B-FA9DD1F84FA2}" srcOrd="2" destOrd="0" parTransId="{B129D0A0-FEF8-49A7-A76C-28DCC69CBC6C}" sibTransId="{B23B4587-C2F2-405E-A3E7-5DC126151805}"/>
    <dgm:cxn modelId="{278350FB-86B0-448B-A86B-8B52A118D4CB}" srcId="{8FEE2250-52B3-4FD4-B1CD-CC9480F36302}" destId="{43324204-6A1A-40F3-A990-218FAC8447DC}" srcOrd="3" destOrd="0" parTransId="{B2E3354E-8C27-4801-B113-AE5B0586C5F2}" sibTransId="{68FE124B-27E9-48E4-BE54-685AE0871AFE}"/>
    <dgm:cxn modelId="{F07713FC-A0B3-4944-823B-AFA3BDE589CD}" srcId="{B726EC71-E5A8-48C6-857F-18AB3E7D8696}" destId="{10E0052A-0167-43CA-82BB-243474344361}" srcOrd="1" destOrd="0" parTransId="{5D4B51A4-F983-4EA9-AD42-207DF00F08E7}" sibTransId="{13EC36D0-6599-4769-997D-4E7A26EB543C}"/>
    <dgm:cxn modelId="{04249CB6-6446-4A19-A346-A945600BAEAB}" type="presParOf" srcId="{1E1DB18F-B6D0-424E-BAF0-518F9A6E90AC}" destId="{958B582A-43B3-4BCF-9D13-47F502BCC022}" srcOrd="0" destOrd="0" presId="urn:microsoft.com/office/officeart/2005/8/layout/chevron2"/>
    <dgm:cxn modelId="{C47237AC-771D-415C-9EFB-01712B4A6CC8}" type="presParOf" srcId="{958B582A-43B3-4BCF-9D13-47F502BCC022}" destId="{9F6F745F-7C5F-4004-BF05-7E5376BEA6DD}" srcOrd="0" destOrd="0" presId="urn:microsoft.com/office/officeart/2005/8/layout/chevron2"/>
    <dgm:cxn modelId="{193914F6-9F4A-4FBA-9DDC-B729606F6BA3}" type="presParOf" srcId="{958B582A-43B3-4BCF-9D13-47F502BCC022}" destId="{0CA5FA1E-1A4D-41D5-849C-FD31AEE04679}" srcOrd="1" destOrd="0" presId="urn:microsoft.com/office/officeart/2005/8/layout/chevron2"/>
    <dgm:cxn modelId="{33CFDD0F-FF88-40F3-AF9E-05D07CA5502A}" type="presParOf" srcId="{1E1DB18F-B6D0-424E-BAF0-518F9A6E90AC}" destId="{A1DFCD06-41D8-42BF-A532-E11AFA60E8EB}" srcOrd="1" destOrd="0" presId="urn:microsoft.com/office/officeart/2005/8/layout/chevron2"/>
    <dgm:cxn modelId="{A32E6210-D0C9-470F-98D6-0C241F3CDE32}" type="presParOf" srcId="{1E1DB18F-B6D0-424E-BAF0-518F9A6E90AC}" destId="{0DDC752E-8ADA-4C64-AEEB-2DDEC57D36FA}" srcOrd="2" destOrd="0" presId="urn:microsoft.com/office/officeart/2005/8/layout/chevron2"/>
    <dgm:cxn modelId="{1EEE6EB2-84F1-4032-A584-D61240A9D927}" type="presParOf" srcId="{0DDC752E-8ADA-4C64-AEEB-2DDEC57D36FA}" destId="{A4745CB6-6C8C-4CDB-994A-89C1B589993D}" srcOrd="0" destOrd="0" presId="urn:microsoft.com/office/officeart/2005/8/layout/chevron2"/>
    <dgm:cxn modelId="{F2C0CEFD-26A6-465B-A6C1-241841807CFA}" type="presParOf" srcId="{0DDC752E-8ADA-4C64-AEEB-2DDEC57D36FA}" destId="{167D00A2-7E71-450B-8769-32FED6D003C3}" srcOrd="1" destOrd="0" presId="urn:microsoft.com/office/officeart/2005/8/layout/chevron2"/>
    <dgm:cxn modelId="{C7C0B960-417F-4B30-A090-8297BB269A3A}" type="presParOf" srcId="{1E1DB18F-B6D0-424E-BAF0-518F9A6E90AC}" destId="{DBC275F2-10C9-4546-90C0-DC5A54E23428}" srcOrd="3" destOrd="0" presId="urn:microsoft.com/office/officeart/2005/8/layout/chevron2"/>
    <dgm:cxn modelId="{D13CE27F-7E92-47EC-8819-C8BCD88573C8}" type="presParOf" srcId="{1E1DB18F-B6D0-424E-BAF0-518F9A6E90AC}" destId="{DABA65E9-920E-45DE-AEC8-7768B9B1D694}" srcOrd="4" destOrd="0" presId="urn:microsoft.com/office/officeart/2005/8/layout/chevron2"/>
    <dgm:cxn modelId="{2CF0BEA3-FC0F-4FA9-85CB-0146AD3D7F18}" type="presParOf" srcId="{DABA65E9-920E-45DE-AEC8-7768B9B1D694}" destId="{27668C48-5AD4-4430-9174-4E7ABC6BE5BC}" srcOrd="0" destOrd="0" presId="urn:microsoft.com/office/officeart/2005/8/layout/chevron2"/>
    <dgm:cxn modelId="{740A5BD3-0A82-4046-9158-F0776A57374E}" type="presParOf" srcId="{DABA65E9-920E-45DE-AEC8-7768B9B1D694}" destId="{740A0855-A476-4CC8-AF39-2EF16C5E1C71}" srcOrd="1" destOrd="0" presId="urn:microsoft.com/office/officeart/2005/8/layout/chevron2"/>
    <dgm:cxn modelId="{8218EC63-1A08-4432-AEB9-6C80C4D0D029}" type="presParOf" srcId="{1E1DB18F-B6D0-424E-BAF0-518F9A6E90AC}" destId="{40BA229B-8B2E-4925-993A-9932A8A664CD}" srcOrd="5" destOrd="0" presId="urn:microsoft.com/office/officeart/2005/8/layout/chevron2"/>
    <dgm:cxn modelId="{6A90922A-ED1F-4DE5-9A7D-55C44EF83238}" type="presParOf" srcId="{1E1DB18F-B6D0-424E-BAF0-518F9A6E90AC}" destId="{DD2963E6-18B8-498B-AE8E-404540BE4F07}" srcOrd="6" destOrd="0" presId="urn:microsoft.com/office/officeart/2005/8/layout/chevron2"/>
    <dgm:cxn modelId="{CC06230F-6C40-441A-9937-AF92680BC77D}" type="presParOf" srcId="{DD2963E6-18B8-498B-AE8E-404540BE4F07}" destId="{76831944-BF1B-4B04-A9F4-64C71D32AE32}" srcOrd="0" destOrd="0" presId="urn:microsoft.com/office/officeart/2005/8/layout/chevron2"/>
    <dgm:cxn modelId="{B259A095-532F-4069-8474-F00B2D5AA76E}" type="presParOf" srcId="{DD2963E6-18B8-498B-AE8E-404540BE4F07}" destId="{11D6BBF9-5088-4088-987C-F96461FA5577}" srcOrd="1" destOrd="0" presId="urn:microsoft.com/office/officeart/2005/8/layout/chevron2"/>
    <dgm:cxn modelId="{84466419-5EDE-44F2-8595-E24F259681EC}" type="presParOf" srcId="{1E1DB18F-B6D0-424E-BAF0-518F9A6E90AC}" destId="{8546C000-1775-46E5-A70D-E2E0F3013050}" srcOrd="7" destOrd="0" presId="urn:microsoft.com/office/officeart/2005/8/layout/chevron2"/>
    <dgm:cxn modelId="{463621D0-092D-47BB-921A-172189EDE968}" type="presParOf" srcId="{1E1DB18F-B6D0-424E-BAF0-518F9A6E90AC}" destId="{1FD5597C-26C3-4792-8ACF-940CC278184A}" srcOrd="8" destOrd="0" presId="urn:microsoft.com/office/officeart/2005/8/layout/chevron2"/>
    <dgm:cxn modelId="{8BA21C39-93D4-44ED-A86F-8FB3FD216316}" type="presParOf" srcId="{1FD5597C-26C3-4792-8ACF-940CC278184A}" destId="{4AAF880F-AB60-4DFA-AEFB-1B52213391D5}" srcOrd="0" destOrd="0" presId="urn:microsoft.com/office/officeart/2005/8/layout/chevron2"/>
    <dgm:cxn modelId="{28C43E8E-6679-4805-8F9A-E543BB6B1611}" type="presParOf" srcId="{1FD5597C-26C3-4792-8ACF-940CC278184A}" destId="{6BD00F71-7DE5-4AEF-AA89-24BE1A35EB73}" srcOrd="1" destOrd="0" presId="urn:microsoft.com/office/officeart/2005/8/layout/chevron2"/>
    <dgm:cxn modelId="{4776EFF2-066F-466F-B2E3-2C6DFCEF24A7}" type="presParOf" srcId="{1E1DB18F-B6D0-424E-BAF0-518F9A6E90AC}" destId="{6AF8B08D-1780-43FB-BA3C-A44CE552E821}" srcOrd="9" destOrd="0" presId="urn:microsoft.com/office/officeart/2005/8/layout/chevron2"/>
    <dgm:cxn modelId="{5511D615-750A-41B8-A50A-7A0DA3CEFFB7}" type="presParOf" srcId="{1E1DB18F-B6D0-424E-BAF0-518F9A6E90AC}" destId="{E08F8716-C272-42F0-A73E-F05217615D9B}" srcOrd="10" destOrd="0" presId="urn:microsoft.com/office/officeart/2005/8/layout/chevron2"/>
    <dgm:cxn modelId="{9F7EEE3E-8E59-413E-99DD-6FDAB00E33BA}" type="presParOf" srcId="{E08F8716-C272-42F0-A73E-F05217615D9B}" destId="{A00879C4-A405-4067-BC37-B234E142E177}" srcOrd="0" destOrd="0" presId="urn:microsoft.com/office/officeart/2005/8/layout/chevron2"/>
    <dgm:cxn modelId="{001FD31B-1BE6-4E86-B9D0-BA91D66731B9}" type="presParOf" srcId="{E08F8716-C272-42F0-A73E-F05217615D9B}" destId="{3094BFEE-745C-4BB8-A980-ED8FFB181D88}" srcOrd="1" destOrd="0" presId="urn:microsoft.com/office/officeart/2005/8/layout/chevron2"/>
    <dgm:cxn modelId="{AC3F50C6-00E4-4473-9CDA-92065658D209}" type="presParOf" srcId="{1E1DB18F-B6D0-424E-BAF0-518F9A6E90AC}" destId="{251CDEE1-58E3-4E15-8F4E-9F9EA3E6FB5D}" srcOrd="11" destOrd="0" presId="urn:microsoft.com/office/officeart/2005/8/layout/chevron2"/>
    <dgm:cxn modelId="{9F9796F0-EC3E-4158-9531-641591A88FD6}" type="presParOf" srcId="{1E1DB18F-B6D0-424E-BAF0-518F9A6E90AC}" destId="{D8B71541-CF21-4AD1-BB26-6171164F28CE}" srcOrd="12" destOrd="0" presId="urn:microsoft.com/office/officeart/2005/8/layout/chevron2"/>
    <dgm:cxn modelId="{CDAD0389-F604-4DB4-AC83-978EEBA685C3}" type="presParOf" srcId="{D8B71541-CF21-4AD1-BB26-6171164F28CE}" destId="{867501D5-CB65-4FA8-B636-67A937AEAB1E}" srcOrd="0" destOrd="0" presId="urn:microsoft.com/office/officeart/2005/8/layout/chevron2"/>
    <dgm:cxn modelId="{2AAADE9B-9F80-41D2-93ED-E4B5BBA3F82B}" type="presParOf" srcId="{D8B71541-CF21-4AD1-BB26-6171164F28CE}" destId="{486E3476-2AC5-45F8-8CF5-15367D6BA0F9}" srcOrd="1" destOrd="0" presId="urn:microsoft.com/office/officeart/2005/8/layout/chevron2"/>
    <dgm:cxn modelId="{B438EF1E-5B2C-4684-8CF8-EE2E862853EE}" type="presParOf" srcId="{1E1DB18F-B6D0-424E-BAF0-518F9A6E90AC}" destId="{FB688746-6155-49AE-84F0-DB94B284F60C}" srcOrd="13" destOrd="0" presId="urn:microsoft.com/office/officeart/2005/8/layout/chevron2"/>
    <dgm:cxn modelId="{4D7D0498-E858-403C-B1C8-B5C0FECEAD7C}" type="presParOf" srcId="{1E1DB18F-B6D0-424E-BAF0-518F9A6E90AC}" destId="{CB1004B9-29F3-4A5A-B832-26E45C82609C}" srcOrd="14" destOrd="0" presId="urn:microsoft.com/office/officeart/2005/8/layout/chevron2"/>
    <dgm:cxn modelId="{854A5FF7-75BA-45F6-B9EE-DD6DC6F8EB78}" type="presParOf" srcId="{CB1004B9-29F3-4A5A-B832-26E45C82609C}" destId="{D4C4830A-B5AA-4A43-81C7-BCF96A521A0D}" srcOrd="0" destOrd="0" presId="urn:microsoft.com/office/officeart/2005/8/layout/chevron2"/>
    <dgm:cxn modelId="{574C6195-D04F-480D-9BBC-8FC485B990EF}" type="presParOf" srcId="{CB1004B9-29F3-4A5A-B832-26E45C82609C}" destId="{DD38C788-2DEF-487A-8CBA-263B76BB5E75}" srcOrd="1" destOrd="0" presId="urn:microsoft.com/office/officeart/2005/8/layout/chevron2"/>
    <dgm:cxn modelId="{B3E682F6-BE96-4659-8C6B-09B40C84A814}" type="presParOf" srcId="{1E1DB18F-B6D0-424E-BAF0-518F9A6E90AC}" destId="{D1C7C8DE-2144-486C-ACA3-CC422F600F24}" srcOrd="15" destOrd="0" presId="urn:microsoft.com/office/officeart/2005/8/layout/chevron2"/>
    <dgm:cxn modelId="{B73E37B1-290B-4A47-9F3D-4B8A04A31AEA}" type="presParOf" srcId="{1E1DB18F-B6D0-424E-BAF0-518F9A6E90AC}" destId="{0BEBD48D-3230-47A7-9989-B28D6D3F9B17}" srcOrd="16" destOrd="0" presId="urn:microsoft.com/office/officeart/2005/8/layout/chevron2"/>
    <dgm:cxn modelId="{5D276072-EC3F-4C7B-9908-73F0DE24F1CF}" type="presParOf" srcId="{0BEBD48D-3230-47A7-9989-B28D6D3F9B17}" destId="{65FF584D-4BE8-4EBD-9C9E-CAEA0C3E8708}" srcOrd="0" destOrd="0" presId="urn:microsoft.com/office/officeart/2005/8/layout/chevron2"/>
    <dgm:cxn modelId="{39406BE7-BD06-421F-8A4E-6DABA06C7A81}" type="presParOf" srcId="{0BEBD48D-3230-47A7-9989-B28D6D3F9B17}" destId="{C8BE5506-2EC3-49FB-ACCF-FC3DFDD309FD}"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6F745F-7C5F-4004-BF05-7E5376BEA6DD}">
      <dsp:nvSpPr>
        <dsp:cNvPr id="0" name=""/>
        <dsp:cNvSpPr/>
      </dsp:nvSpPr>
      <dsp:spPr>
        <a:xfrm rot="5400000">
          <a:off x="-147627" y="147629"/>
          <a:ext cx="984185" cy="688929"/>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eind schooljaar</a:t>
          </a:r>
        </a:p>
      </dsp:txBody>
      <dsp:txXfrm rot="-5400000">
        <a:off x="2" y="344466"/>
        <a:ext cx="688929" cy="295256"/>
      </dsp:txXfrm>
    </dsp:sp>
    <dsp:sp modelId="{0CA5FA1E-1A4D-41D5-849C-FD31AEE04679}">
      <dsp:nvSpPr>
        <dsp:cNvPr id="0" name=""/>
        <dsp:cNvSpPr/>
      </dsp:nvSpPr>
      <dsp:spPr>
        <a:xfrm rot="5400000">
          <a:off x="3158329" y="-2464939"/>
          <a:ext cx="639720" cy="5578520"/>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9 CREA data plannen (4-5-6 &amp; 7-8)</a:t>
          </a:r>
        </a:p>
        <a:p>
          <a:pPr marL="57150" lvl="1" indent="-57150" algn="l" defTabSz="400050">
            <a:lnSpc>
              <a:spcPct val="90000"/>
            </a:lnSpc>
            <a:spcBef>
              <a:spcPct val="0"/>
            </a:spcBef>
            <a:spcAft>
              <a:spcPct val="15000"/>
            </a:spcAft>
            <a:buChar char="•"/>
          </a:pPr>
          <a:r>
            <a:rPr lang="nl-NL" sz="900" kern="1200"/>
            <a:t>040Muziek, Kai-Dance en CKE benaderen voor Muziek en Dans</a:t>
          </a:r>
        </a:p>
        <a:p>
          <a:pPr marL="57150" lvl="1" indent="-57150" algn="l" defTabSz="400050">
            <a:lnSpc>
              <a:spcPct val="90000"/>
            </a:lnSpc>
            <a:spcBef>
              <a:spcPct val="0"/>
            </a:spcBef>
            <a:spcAft>
              <a:spcPct val="15000"/>
            </a:spcAft>
            <a:buChar char="•"/>
          </a:pPr>
          <a:r>
            <a:rPr lang="nl-NL" sz="900" kern="1200"/>
            <a:t>keuzes activiteiten Cultuurstation</a:t>
          </a:r>
        </a:p>
        <a:p>
          <a:pPr marL="57150" lvl="1" indent="-57150" algn="l" defTabSz="400050">
            <a:lnSpc>
              <a:spcPct val="90000"/>
            </a:lnSpc>
            <a:spcBef>
              <a:spcPct val="0"/>
            </a:spcBef>
            <a:spcAft>
              <a:spcPct val="15000"/>
            </a:spcAft>
            <a:buChar char="•"/>
          </a:pPr>
          <a:r>
            <a:rPr lang="nl-NL" sz="900" kern="1200"/>
            <a:t>Magazijn opruimen.</a:t>
          </a:r>
        </a:p>
      </dsp:txBody>
      <dsp:txXfrm rot="-5400000">
        <a:off x="688930" y="35689"/>
        <a:ext cx="5547291" cy="577262"/>
      </dsp:txXfrm>
    </dsp:sp>
    <dsp:sp modelId="{A4745CB6-6C8C-4CDB-994A-89C1B589993D}">
      <dsp:nvSpPr>
        <dsp:cNvPr id="0" name=""/>
        <dsp:cNvSpPr/>
      </dsp:nvSpPr>
      <dsp:spPr>
        <a:xfrm rot="5400000">
          <a:off x="-147627" y="1066174"/>
          <a:ext cx="984185" cy="688929"/>
        </a:xfrm>
        <a:prstGeom prst="chevron">
          <a:avLst/>
        </a:prstGeom>
        <a:solidFill>
          <a:schemeClr val="accent5">
            <a:hueOff val="-844818"/>
            <a:satOff val="-2177"/>
            <a:lumOff val="-1471"/>
            <a:alphaOff val="0"/>
          </a:schemeClr>
        </a:solidFill>
        <a:ln w="12700" cap="flat" cmpd="sng" algn="ctr">
          <a:solidFill>
            <a:schemeClr val="accent5">
              <a:hueOff val="-844818"/>
              <a:satOff val="-2177"/>
              <a:lumOff val="-147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start nieuwe schooljaar</a:t>
          </a:r>
        </a:p>
      </dsp:txBody>
      <dsp:txXfrm rot="-5400000">
        <a:off x="2" y="1263011"/>
        <a:ext cx="688929" cy="295256"/>
      </dsp:txXfrm>
    </dsp:sp>
    <dsp:sp modelId="{167D00A2-7E71-450B-8769-32FED6D003C3}">
      <dsp:nvSpPr>
        <dsp:cNvPr id="0" name=""/>
        <dsp:cNvSpPr/>
      </dsp:nvSpPr>
      <dsp:spPr>
        <a:xfrm rot="5400000">
          <a:off x="3158329" y="-1550852"/>
          <a:ext cx="639720" cy="5578520"/>
        </a:xfrm>
        <a:prstGeom prst="round2SameRect">
          <a:avLst/>
        </a:prstGeom>
        <a:solidFill>
          <a:schemeClr val="lt1">
            <a:alpha val="90000"/>
            <a:hueOff val="0"/>
            <a:satOff val="0"/>
            <a:lumOff val="0"/>
            <a:alphaOff val="0"/>
          </a:schemeClr>
        </a:solidFill>
        <a:ln w="12700" cap="flat" cmpd="sng" algn="ctr">
          <a:solidFill>
            <a:schemeClr val="accent5">
              <a:hueOff val="-844818"/>
              <a:satOff val="-2177"/>
              <a:lumOff val="-14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CREA laten verdelen</a:t>
          </a:r>
        </a:p>
        <a:p>
          <a:pPr marL="57150" lvl="1" indent="-57150" algn="l" defTabSz="400050">
            <a:lnSpc>
              <a:spcPct val="90000"/>
            </a:lnSpc>
            <a:spcBef>
              <a:spcPct val="0"/>
            </a:spcBef>
            <a:spcAft>
              <a:spcPct val="15000"/>
            </a:spcAft>
            <a:buChar char="•"/>
          </a:pPr>
          <a:r>
            <a:rPr lang="nl-NL" sz="900" kern="1200"/>
            <a:t>Behoeften in kaart mbt CREA</a:t>
          </a:r>
        </a:p>
        <a:p>
          <a:pPr marL="57150" lvl="1" indent="-57150" algn="l" defTabSz="400050">
            <a:lnSpc>
              <a:spcPct val="90000"/>
            </a:lnSpc>
            <a:spcBef>
              <a:spcPct val="0"/>
            </a:spcBef>
            <a:spcAft>
              <a:spcPct val="15000"/>
            </a:spcAft>
            <a:buChar char="•"/>
          </a:pPr>
          <a:r>
            <a:rPr lang="nl-NL" sz="900" kern="1200"/>
            <a:t>Bestellingen 1e CREA &amp; Kerst-crea</a:t>
          </a:r>
        </a:p>
        <a:p>
          <a:pPr marL="57150" lvl="1" indent="-57150" algn="l" defTabSz="400050">
            <a:lnSpc>
              <a:spcPct val="90000"/>
            </a:lnSpc>
            <a:spcBef>
              <a:spcPct val="0"/>
            </a:spcBef>
            <a:spcAft>
              <a:spcPct val="15000"/>
            </a:spcAft>
            <a:buChar char="•"/>
          </a:pPr>
          <a:r>
            <a:rPr lang="nl-NL" sz="900" kern="1200"/>
            <a:t>Gedurende schooljaar: monitoren kunstactiviteiten Cultuurstation en evalueren</a:t>
          </a:r>
        </a:p>
      </dsp:txBody>
      <dsp:txXfrm rot="-5400000">
        <a:off x="688930" y="949776"/>
        <a:ext cx="5547291" cy="577262"/>
      </dsp:txXfrm>
    </dsp:sp>
    <dsp:sp modelId="{27668C48-5AD4-4430-9174-4E7ABC6BE5BC}">
      <dsp:nvSpPr>
        <dsp:cNvPr id="0" name=""/>
        <dsp:cNvSpPr/>
      </dsp:nvSpPr>
      <dsp:spPr>
        <a:xfrm rot="5400000">
          <a:off x="-147627" y="1980261"/>
          <a:ext cx="984185" cy="688929"/>
        </a:xfrm>
        <a:prstGeom prst="chevron">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Start CREA</a:t>
          </a:r>
        </a:p>
      </dsp:txBody>
      <dsp:txXfrm rot="-5400000">
        <a:off x="2" y="2177098"/>
        <a:ext cx="688929" cy="295256"/>
      </dsp:txXfrm>
    </dsp:sp>
    <dsp:sp modelId="{740A0855-A476-4CC8-AF39-2EF16C5E1C71}">
      <dsp:nvSpPr>
        <dsp:cNvPr id="0" name=""/>
        <dsp:cNvSpPr/>
      </dsp:nvSpPr>
      <dsp:spPr>
        <a:xfrm rot="5400000">
          <a:off x="3158329" y="-636766"/>
          <a:ext cx="639720" cy="5578520"/>
        </a:xfrm>
        <a:prstGeom prst="round2Same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Vakdocenten in beeld + contactgegevens verspreiden</a:t>
          </a:r>
        </a:p>
        <a:p>
          <a:pPr marL="57150" lvl="1" indent="-57150" algn="l" defTabSz="400050">
            <a:lnSpc>
              <a:spcPct val="90000"/>
            </a:lnSpc>
            <a:spcBef>
              <a:spcPct val="0"/>
            </a:spcBef>
            <a:spcAft>
              <a:spcPct val="15000"/>
            </a:spcAft>
            <a:buChar char="•"/>
          </a:pPr>
          <a:r>
            <a:rPr lang="nl-NL" sz="900" kern="1200"/>
            <a:t>Thema Kunstproject</a:t>
          </a:r>
        </a:p>
        <a:p>
          <a:pPr marL="57150" lvl="1" indent="-57150" algn="l" defTabSz="400050">
            <a:lnSpc>
              <a:spcPct val="90000"/>
            </a:lnSpc>
            <a:spcBef>
              <a:spcPct val="0"/>
            </a:spcBef>
            <a:spcAft>
              <a:spcPct val="15000"/>
            </a:spcAft>
            <a:buChar char="•"/>
          </a:pPr>
          <a:r>
            <a:rPr lang="nl-NL" sz="900" kern="1200"/>
            <a:t>Herinner MT aan cultuurbeleid in schoolplan (incl. opfriscursus procesgerichte didactiek)</a:t>
          </a:r>
        </a:p>
      </dsp:txBody>
      <dsp:txXfrm rot="-5400000">
        <a:off x="688930" y="1863862"/>
        <a:ext cx="5547291" cy="577262"/>
      </dsp:txXfrm>
    </dsp:sp>
    <dsp:sp modelId="{76831944-BF1B-4B04-A9F4-64C71D32AE32}">
      <dsp:nvSpPr>
        <dsp:cNvPr id="0" name=""/>
        <dsp:cNvSpPr/>
      </dsp:nvSpPr>
      <dsp:spPr>
        <a:xfrm rot="5400000">
          <a:off x="-147627" y="2894348"/>
          <a:ext cx="984185" cy="688929"/>
        </a:xfrm>
        <a:prstGeom prst="chevron">
          <a:avLst/>
        </a:prstGeom>
        <a:solidFill>
          <a:schemeClr val="accent5">
            <a:hueOff val="-2534453"/>
            <a:satOff val="-6532"/>
            <a:lumOff val="-4412"/>
            <a:alphaOff val="0"/>
          </a:schemeClr>
        </a:solidFill>
        <a:ln w="12700" cap="flat" cmpd="sng" algn="ctr">
          <a:solidFill>
            <a:schemeClr val="accent5">
              <a:hueOff val="-2534453"/>
              <a:satOff val="-6532"/>
              <a:lumOff val="-441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Tijdens CREA</a:t>
          </a:r>
        </a:p>
      </dsp:txBody>
      <dsp:txXfrm rot="-5400000">
        <a:off x="2" y="3091185"/>
        <a:ext cx="688929" cy="295256"/>
      </dsp:txXfrm>
    </dsp:sp>
    <dsp:sp modelId="{11D6BBF9-5088-4088-987C-F96461FA5577}">
      <dsp:nvSpPr>
        <dsp:cNvPr id="0" name=""/>
        <dsp:cNvSpPr/>
      </dsp:nvSpPr>
      <dsp:spPr>
        <a:xfrm rot="5400000">
          <a:off x="3158329" y="277320"/>
          <a:ext cx="639720" cy="5578520"/>
        </a:xfrm>
        <a:prstGeom prst="round2SameRect">
          <a:avLst/>
        </a:prstGeom>
        <a:solidFill>
          <a:schemeClr val="lt1">
            <a:alpha val="90000"/>
            <a:hueOff val="0"/>
            <a:satOff val="0"/>
            <a:lumOff val="0"/>
            <a:alphaOff val="0"/>
          </a:schemeClr>
        </a:solidFill>
        <a:ln w="12700" cap="flat" cmpd="sng" algn="ctr">
          <a:solidFill>
            <a:schemeClr val="accent5">
              <a:hueOff val="-2534453"/>
              <a:satOff val="-6532"/>
              <a:lumOff val="-441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Loopt alles?</a:t>
          </a:r>
        </a:p>
        <a:p>
          <a:pPr marL="57150" lvl="1" indent="-57150" algn="l" defTabSz="400050">
            <a:lnSpc>
              <a:spcPct val="90000"/>
            </a:lnSpc>
            <a:spcBef>
              <a:spcPct val="0"/>
            </a:spcBef>
            <a:spcAft>
              <a:spcPct val="15000"/>
            </a:spcAft>
            <a:buChar char="•"/>
          </a:pPr>
          <a:r>
            <a:rPr lang="nl-NL" sz="900" kern="1200"/>
            <a:t>Tribunekast</a:t>
          </a:r>
        </a:p>
        <a:p>
          <a:pPr marL="57150" lvl="1" indent="-57150" algn="l" defTabSz="400050">
            <a:lnSpc>
              <a:spcPct val="90000"/>
            </a:lnSpc>
            <a:spcBef>
              <a:spcPct val="0"/>
            </a:spcBef>
            <a:spcAft>
              <a:spcPct val="15000"/>
            </a:spcAft>
            <a:buChar char="•"/>
          </a:pPr>
          <a:r>
            <a:rPr lang="nl-NL" sz="900" kern="1200"/>
            <a:t>Inschrijving GLOW (okt)</a:t>
          </a:r>
        </a:p>
      </dsp:txBody>
      <dsp:txXfrm rot="-5400000">
        <a:off x="688930" y="2777949"/>
        <a:ext cx="5547291" cy="577262"/>
      </dsp:txXfrm>
    </dsp:sp>
    <dsp:sp modelId="{4AAF880F-AB60-4DFA-AEFB-1B52213391D5}">
      <dsp:nvSpPr>
        <dsp:cNvPr id="0" name=""/>
        <dsp:cNvSpPr/>
      </dsp:nvSpPr>
      <dsp:spPr>
        <a:xfrm rot="5400000">
          <a:off x="-147627" y="3808435"/>
          <a:ext cx="984185" cy="688929"/>
        </a:xfrm>
        <a:prstGeom prst="chevron">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januari</a:t>
          </a:r>
        </a:p>
      </dsp:txBody>
      <dsp:txXfrm rot="-5400000">
        <a:off x="2" y="4005272"/>
        <a:ext cx="688929" cy="295256"/>
      </dsp:txXfrm>
    </dsp:sp>
    <dsp:sp modelId="{6BD00F71-7DE5-4AEF-AA89-24BE1A35EB73}">
      <dsp:nvSpPr>
        <dsp:cNvPr id="0" name=""/>
        <dsp:cNvSpPr/>
      </dsp:nvSpPr>
      <dsp:spPr>
        <a:xfrm rot="5400000">
          <a:off x="3158329" y="1191407"/>
          <a:ext cx="639720" cy="5578520"/>
        </a:xfrm>
        <a:prstGeom prst="round2Same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Mensen uitnodigen studiedag Kunstproject.</a:t>
          </a:r>
        </a:p>
        <a:p>
          <a:pPr marL="57150" lvl="1" indent="-57150" algn="l" defTabSz="400050">
            <a:lnSpc>
              <a:spcPct val="90000"/>
            </a:lnSpc>
            <a:spcBef>
              <a:spcPct val="0"/>
            </a:spcBef>
            <a:spcAft>
              <a:spcPct val="15000"/>
            </a:spcAft>
            <a:buChar char="•"/>
          </a:pPr>
          <a:r>
            <a:rPr lang="nl-NL" sz="900" kern="1200"/>
            <a:t>Thema communiceren</a:t>
          </a:r>
        </a:p>
        <a:p>
          <a:pPr marL="57150" lvl="1" indent="-57150" algn="l" defTabSz="400050">
            <a:lnSpc>
              <a:spcPct val="90000"/>
            </a:lnSpc>
            <a:spcBef>
              <a:spcPct val="0"/>
            </a:spcBef>
            <a:spcAft>
              <a:spcPct val="15000"/>
            </a:spcAft>
            <a:buChar char="•"/>
          </a:pPr>
          <a:r>
            <a:rPr lang="nl-NL" sz="900" kern="1200"/>
            <a:t>Teampresentatie voorbereiden + bespreken MT</a:t>
          </a:r>
        </a:p>
        <a:p>
          <a:pPr marL="57150" lvl="1" indent="-57150" algn="l" defTabSz="400050">
            <a:lnSpc>
              <a:spcPct val="90000"/>
            </a:lnSpc>
            <a:spcBef>
              <a:spcPct val="0"/>
            </a:spcBef>
            <a:spcAft>
              <a:spcPct val="15000"/>
            </a:spcAft>
            <a:buChar char="•"/>
          </a:pPr>
          <a:endParaRPr lang="nl-NL" sz="900" kern="1200"/>
        </a:p>
      </dsp:txBody>
      <dsp:txXfrm rot="-5400000">
        <a:off x="688930" y="3692036"/>
        <a:ext cx="5547291" cy="577262"/>
      </dsp:txXfrm>
    </dsp:sp>
    <dsp:sp modelId="{A00879C4-A405-4067-BC37-B234E142E177}">
      <dsp:nvSpPr>
        <dsp:cNvPr id="0" name=""/>
        <dsp:cNvSpPr/>
      </dsp:nvSpPr>
      <dsp:spPr>
        <a:xfrm rot="5400000">
          <a:off x="-147627" y="4722521"/>
          <a:ext cx="984185" cy="688929"/>
        </a:xfrm>
        <a:prstGeom prst="chevron">
          <a:avLst/>
        </a:prstGeom>
        <a:solidFill>
          <a:schemeClr val="accent5">
            <a:hueOff val="-4224089"/>
            <a:satOff val="-10887"/>
            <a:lumOff val="-7353"/>
            <a:alphaOff val="0"/>
          </a:schemeClr>
        </a:solidFill>
        <a:ln w="12700" cap="flat" cmpd="sng" algn="ctr">
          <a:solidFill>
            <a:schemeClr val="accent5">
              <a:hueOff val="-4224089"/>
              <a:satOff val="-10887"/>
              <a:lumOff val="-7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Maart</a:t>
          </a:r>
        </a:p>
      </dsp:txBody>
      <dsp:txXfrm rot="-5400000">
        <a:off x="2" y="4919358"/>
        <a:ext cx="688929" cy="295256"/>
      </dsp:txXfrm>
    </dsp:sp>
    <dsp:sp modelId="{3094BFEE-745C-4BB8-A980-ED8FFB181D88}">
      <dsp:nvSpPr>
        <dsp:cNvPr id="0" name=""/>
        <dsp:cNvSpPr/>
      </dsp:nvSpPr>
      <dsp:spPr>
        <a:xfrm rot="5400000">
          <a:off x="3158329" y="2105494"/>
          <a:ext cx="639720" cy="5578520"/>
        </a:xfrm>
        <a:prstGeom prst="round2SameRect">
          <a:avLst/>
        </a:prstGeom>
        <a:solidFill>
          <a:schemeClr val="lt1">
            <a:alpha val="90000"/>
            <a:hueOff val="0"/>
            <a:satOff val="0"/>
            <a:lumOff val="0"/>
            <a:alphaOff val="0"/>
          </a:schemeClr>
        </a:solidFill>
        <a:ln w="12700" cap="flat" cmpd="sng" algn="ctr">
          <a:solidFill>
            <a:schemeClr val="accent5">
              <a:hueOff val="-4224089"/>
              <a:satOff val="-10887"/>
              <a:lumOff val="-7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Presentatie team</a:t>
          </a:r>
        </a:p>
        <a:p>
          <a:pPr marL="57150" lvl="1" indent="-57150" algn="l" defTabSz="400050">
            <a:lnSpc>
              <a:spcPct val="90000"/>
            </a:lnSpc>
            <a:spcBef>
              <a:spcPct val="0"/>
            </a:spcBef>
            <a:spcAft>
              <a:spcPct val="15000"/>
            </a:spcAft>
            <a:buChar char="•"/>
          </a:pPr>
          <a:r>
            <a:rPr lang="nl-NL" sz="900" kern="1200"/>
            <a:t>Kunstproject opening?</a:t>
          </a:r>
        </a:p>
        <a:p>
          <a:pPr marL="57150" lvl="1" indent="-57150" algn="l" defTabSz="400050">
            <a:lnSpc>
              <a:spcPct val="90000"/>
            </a:lnSpc>
            <a:spcBef>
              <a:spcPct val="0"/>
            </a:spcBef>
            <a:spcAft>
              <a:spcPct val="15000"/>
            </a:spcAft>
            <a:buChar char="•"/>
          </a:pPr>
          <a:r>
            <a:rPr lang="nl-NL" sz="900" kern="1200"/>
            <a:t>Bestelling</a:t>
          </a:r>
        </a:p>
      </dsp:txBody>
      <dsp:txXfrm rot="-5400000">
        <a:off x="688930" y="4606123"/>
        <a:ext cx="5547291" cy="577262"/>
      </dsp:txXfrm>
    </dsp:sp>
    <dsp:sp modelId="{867501D5-CB65-4FA8-B636-67A937AEAB1E}">
      <dsp:nvSpPr>
        <dsp:cNvPr id="0" name=""/>
        <dsp:cNvSpPr/>
      </dsp:nvSpPr>
      <dsp:spPr>
        <a:xfrm rot="5400000">
          <a:off x="-147627" y="5636608"/>
          <a:ext cx="984185" cy="688929"/>
        </a:xfrm>
        <a:prstGeom prst="chevron">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April/mei</a:t>
          </a:r>
        </a:p>
      </dsp:txBody>
      <dsp:txXfrm rot="-5400000">
        <a:off x="2" y="5833445"/>
        <a:ext cx="688929" cy="295256"/>
      </dsp:txXfrm>
    </dsp:sp>
    <dsp:sp modelId="{486E3476-2AC5-45F8-8CF5-15367D6BA0F9}">
      <dsp:nvSpPr>
        <dsp:cNvPr id="0" name=""/>
        <dsp:cNvSpPr/>
      </dsp:nvSpPr>
      <dsp:spPr>
        <a:xfrm rot="5400000">
          <a:off x="3158329" y="3019580"/>
          <a:ext cx="639720" cy="5578520"/>
        </a:xfrm>
        <a:prstGeom prst="round2Same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Evalueren CREA + docenten</a:t>
          </a:r>
        </a:p>
        <a:p>
          <a:pPr marL="57150" lvl="1" indent="-57150" algn="l" defTabSz="400050">
            <a:lnSpc>
              <a:spcPct val="90000"/>
            </a:lnSpc>
            <a:spcBef>
              <a:spcPct val="0"/>
            </a:spcBef>
            <a:spcAft>
              <a:spcPct val="15000"/>
            </a:spcAft>
            <a:buChar char="•"/>
          </a:pPr>
          <a:r>
            <a:rPr lang="nl-NL" sz="900" kern="1200"/>
            <a:t>Inschrijven museumschatjes</a:t>
          </a:r>
        </a:p>
        <a:p>
          <a:pPr marL="57150" lvl="1" indent="-57150" algn="l" defTabSz="400050">
            <a:lnSpc>
              <a:spcPct val="90000"/>
            </a:lnSpc>
            <a:spcBef>
              <a:spcPct val="0"/>
            </a:spcBef>
            <a:spcAft>
              <a:spcPct val="15000"/>
            </a:spcAft>
            <a:buChar char="•"/>
          </a:pPr>
          <a:r>
            <a:rPr lang="nl-NL" sz="900" kern="1200"/>
            <a:t>Mogelijke netwerkbijeenkomst.</a:t>
          </a:r>
        </a:p>
        <a:p>
          <a:pPr marL="57150" lvl="1" indent="-57150" algn="l" defTabSz="400050">
            <a:lnSpc>
              <a:spcPct val="90000"/>
            </a:lnSpc>
            <a:spcBef>
              <a:spcPct val="0"/>
            </a:spcBef>
            <a:spcAft>
              <a:spcPct val="15000"/>
            </a:spcAft>
            <a:buChar char="•"/>
          </a:pPr>
          <a:r>
            <a:rPr lang="nl-NL" sz="900" kern="1200"/>
            <a:t>Start Kunstproject</a:t>
          </a:r>
        </a:p>
      </dsp:txBody>
      <dsp:txXfrm rot="-5400000">
        <a:off x="688930" y="5520209"/>
        <a:ext cx="5547291" cy="577262"/>
      </dsp:txXfrm>
    </dsp:sp>
    <dsp:sp modelId="{D4C4830A-B5AA-4A43-81C7-BCF96A521A0D}">
      <dsp:nvSpPr>
        <dsp:cNvPr id="0" name=""/>
        <dsp:cNvSpPr/>
      </dsp:nvSpPr>
      <dsp:spPr>
        <a:xfrm rot="5400000">
          <a:off x="-147627" y="6550695"/>
          <a:ext cx="984185" cy="688929"/>
        </a:xfrm>
        <a:prstGeom prst="chevron">
          <a:avLst/>
        </a:prstGeom>
        <a:solidFill>
          <a:schemeClr val="accent5">
            <a:hueOff val="-5913725"/>
            <a:satOff val="-15242"/>
            <a:lumOff val="-10294"/>
            <a:alphaOff val="0"/>
          </a:schemeClr>
        </a:solidFill>
        <a:ln w="12700" cap="flat" cmpd="sng" algn="ctr">
          <a:solidFill>
            <a:schemeClr val="accent5">
              <a:hueOff val="-5913725"/>
              <a:satOff val="-15242"/>
              <a:lumOff val="-1029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Juni/Juli</a:t>
          </a:r>
        </a:p>
      </dsp:txBody>
      <dsp:txXfrm rot="-5400000">
        <a:off x="2" y="6747532"/>
        <a:ext cx="688929" cy="295256"/>
      </dsp:txXfrm>
    </dsp:sp>
    <dsp:sp modelId="{DD38C788-2DEF-487A-8CBA-263B76BB5E75}">
      <dsp:nvSpPr>
        <dsp:cNvPr id="0" name=""/>
        <dsp:cNvSpPr/>
      </dsp:nvSpPr>
      <dsp:spPr>
        <a:xfrm rot="5400000">
          <a:off x="3158329" y="3933667"/>
          <a:ext cx="639720" cy="5578520"/>
        </a:xfrm>
        <a:prstGeom prst="round2SameRect">
          <a:avLst/>
        </a:prstGeom>
        <a:solidFill>
          <a:schemeClr val="lt1">
            <a:alpha val="90000"/>
            <a:hueOff val="0"/>
            <a:satOff val="0"/>
            <a:lumOff val="0"/>
            <a:alphaOff val="0"/>
          </a:schemeClr>
        </a:solidFill>
        <a:ln w="12700" cap="flat" cmpd="sng" algn="ctr">
          <a:solidFill>
            <a:schemeClr val="accent5">
              <a:hueOff val="-5913725"/>
              <a:satOff val="-15242"/>
              <a:lumOff val="-1029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Afspraak 25/26 CMK</a:t>
          </a:r>
        </a:p>
        <a:p>
          <a:pPr marL="57150" lvl="1" indent="-57150" algn="l" defTabSz="400050">
            <a:lnSpc>
              <a:spcPct val="90000"/>
            </a:lnSpc>
            <a:spcBef>
              <a:spcPct val="0"/>
            </a:spcBef>
            <a:spcAft>
              <a:spcPct val="15000"/>
            </a:spcAft>
            <a:buChar char="•"/>
          </a:pPr>
          <a:r>
            <a:rPr lang="nl-NL" sz="900" kern="1200"/>
            <a:t>Inschrijven activiteiten 25/26</a:t>
          </a:r>
        </a:p>
      </dsp:txBody>
      <dsp:txXfrm rot="-5400000">
        <a:off x="688930" y="6434296"/>
        <a:ext cx="5547291" cy="577262"/>
      </dsp:txXfrm>
    </dsp:sp>
    <dsp:sp modelId="{65FF584D-4BE8-4EBD-9C9E-CAEA0C3E8708}">
      <dsp:nvSpPr>
        <dsp:cNvPr id="0" name=""/>
        <dsp:cNvSpPr/>
      </dsp:nvSpPr>
      <dsp:spPr>
        <a:xfrm rot="5400000">
          <a:off x="-147627" y="7464782"/>
          <a:ext cx="984185" cy="688929"/>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Einde schooljaar:</a:t>
          </a:r>
        </a:p>
      </dsp:txBody>
      <dsp:txXfrm rot="-5400000">
        <a:off x="2" y="7661619"/>
        <a:ext cx="688929" cy="295256"/>
      </dsp:txXfrm>
    </dsp:sp>
    <dsp:sp modelId="{C8BE5506-2EC3-49FB-ACCF-FC3DFDD309FD}">
      <dsp:nvSpPr>
        <dsp:cNvPr id="0" name=""/>
        <dsp:cNvSpPr/>
      </dsp:nvSpPr>
      <dsp:spPr>
        <a:xfrm rot="5400000">
          <a:off x="3158329" y="4847754"/>
          <a:ext cx="639720" cy="5578520"/>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Kunstroute</a:t>
          </a:r>
        </a:p>
        <a:p>
          <a:pPr marL="57150" lvl="1" indent="-57150" algn="l" defTabSz="400050">
            <a:lnSpc>
              <a:spcPct val="90000"/>
            </a:lnSpc>
            <a:spcBef>
              <a:spcPct val="0"/>
            </a:spcBef>
            <a:spcAft>
              <a:spcPct val="15000"/>
            </a:spcAft>
            <a:buChar char="•"/>
          </a:pPr>
          <a:r>
            <a:rPr lang="nl-NL" sz="900" kern="1200"/>
            <a:t>Evalueren Kunstproject</a:t>
          </a:r>
        </a:p>
        <a:p>
          <a:pPr marL="57150" lvl="1" indent="-57150" algn="l" defTabSz="400050">
            <a:lnSpc>
              <a:spcPct val="90000"/>
            </a:lnSpc>
            <a:spcBef>
              <a:spcPct val="0"/>
            </a:spcBef>
            <a:spcAft>
              <a:spcPct val="15000"/>
            </a:spcAft>
            <a:buChar char="•"/>
          </a:pPr>
          <a:r>
            <a:rPr lang="nl-NL" sz="900" kern="1200"/>
            <a:t>Bestelling magazijn</a:t>
          </a:r>
        </a:p>
        <a:p>
          <a:pPr marL="57150" lvl="1" indent="-57150" algn="l" defTabSz="400050">
            <a:lnSpc>
              <a:spcPct val="90000"/>
            </a:lnSpc>
            <a:spcBef>
              <a:spcPct val="0"/>
            </a:spcBef>
            <a:spcAft>
              <a:spcPct val="15000"/>
            </a:spcAft>
            <a:buChar char="•"/>
          </a:pPr>
          <a:r>
            <a:rPr lang="nl-NL" sz="900" kern="1200"/>
            <a:t>Weer opzetten roosters</a:t>
          </a:r>
        </a:p>
      </dsp:txBody>
      <dsp:txXfrm rot="-5400000">
        <a:off x="688930" y="7348383"/>
        <a:ext cx="5547291" cy="5772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b8e7f75-8e24-48c1-9195-42e1c46c18ea">
      <UserInfo>
        <DisplayName/>
        <AccountId xsi:nil="true"/>
        <AccountType/>
      </UserInfo>
    </SharedWithUsers>
    <TaxCatchAll xmlns="db8e7f75-8e24-48c1-9195-42e1c46c18ea" xsi:nil="true"/>
    <lcf76f155ced4ddcb4097134ff3c332f xmlns="1ecc3db9-f79c-4d24-8315-2c03a6f660bd">
      <Terms xmlns="http://schemas.microsoft.com/office/infopath/2007/PartnerControls"/>
    </lcf76f155ced4ddcb4097134ff3c332f>
    <MediaLengthInSeconds xmlns="1ecc3db9-f79c-4d24-8315-2c03a6f660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F2C3883E2D0548886604C56EF4BB57" ma:contentTypeVersion="18" ma:contentTypeDescription="Een nieuw document maken." ma:contentTypeScope="" ma:versionID="71dd860d6d5d17da280c2b7ea955e4e4">
  <xsd:schema xmlns:xsd="http://www.w3.org/2001/XMLSchema" xmlns:xs="http://www.w3.org/2001/XMLSchema" xmlns:p="http://schemas.microsoft.com/office/2006/metadata/properties" xmlns:ns2="1ecc3db9-f79c-4d24-8315-2c03a6f660bd" xmlns:ns3="db8e7f75-8e24-48c1-9195-42e1c46c18ea" targetNamespace="http://schemas.microsoft.com/office/2006/metadata/properties" ma:root="true" ma:fieldsID="cdecf15b4db6927292cbc55a8a1621f9" ns2:_="" ns3:_="">
    <xsd:import namespace="1ecc3db9-f79c-4d24-8315-2c03a6f660bd"/>
    <xsd:import namespace="db8e7f75-8e24-48c1-9195-42e1c46c1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c3db9-f79c-4d24-8315-2c03a6f660b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cbd7ba-3d44-4e84-a099-e11aafee8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e7f75-8e24-48c1-9195-42e1c46c18ea"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f711b25-a6f9-4f66-967f-4578fe8d389a}" ma:internalName="TaxCatchAll" ma:showField="CatchAllData" ma:web="db8e7f75-8e24-48c1-9195-42e1c46c1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32C9C-3FD2-4000-A082-504C8725F29F}"/>
</file>

<file path=customXml/itemProps2.xml><?xml version="1.0" encoding="utf-8"?>
<ds:datastoreItem xmlns:ds="http://schemas.openxmlformats.org/officeDocument/2006/customXml" ds:itemID="{B645AE57-7B66-4EE4-8DA3-D7F3FDC5B09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17bfda1a-8fee-4e6a-9cbc-548e892f3ace"/>
    <ds:schemaRef ds:uri="http://purl.org/dc/elements/1.1/"/>
    <ds:schemaRef ds:uri="http://schemas.microsoft.com/office/infopath/2007/PartnerControls"/>
    <ds:schemaRef ds:uri="c450b63f-6dae-4d14-94d3-a3afedb2aed0"/>
    <ds:schemaRef ds:uri="http://www.w3.org/XML/1998/namespace"/>
    <ds:schemaRef ds:uri="http://purl.org/dc/dcmitype/"/>
  </ds:schemaRefs>
</ds:datastoreItem>
</file>

<file path=customXml/itemProps3.xml><?xml version="1.0" encoding="utf-8"?>
<ds:datastoreItem xmlns:ds="http://schemas.openxmlformats.org/officeDocument/2006/customXml" ds:itemID="{F5AB821E-23E0-467E-A704-490964ACE839}"/>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4922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Swinkels</dc:creator>
  <cp:keywords/>
  <dc:description/>
  <cp:lastModifiedBy>Femke Semeijn</cp:lastModifiedBy>
  <cp:revision>2</cp:revision>
  <cp:lastPrinted>2023-07-11T07:44:00Z</cp:lastPrinted>
  <dcterms:created xsi:type="dcterms:W3CDTF">2024-07-02T09:16:00Z</dcterms:created>
  <dcterms:modified xsi:type="dcterms:W3CDTF">2024-07-02T09:16:00Z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0x0101003A982566836152418DDF6CA3B19928AF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